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>
        <w:t xml:space="preserve">   </w:t>
      </w:r>
      <w:r w:rsidR="00DE390D"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</w:p>
    <w:p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1A1141">
        <w:rPr>
          <w:sz w:val="28"/>
          <w:szCs w:val="28"/>
        </w:rPr>
        <w:t>0</w:t>
      </w:r>
      <w:r w:rsidR="00540967">
        <w:rPr>
          <w:sz w:val="28"/>
          <w:szCs w:val="28"/>
        </w:rPr>
        <w:t>2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10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540967">
        <w:rPr>
          <w:sz w:val="28"/>
          <w:szCs w:val="28"/>
        </w:rPr>
        <w:t>1433</w:t>
      </w:r>
      <w:r w:rsidR="00835740" w:rsidRPr="00835740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F55152" w:rsidRPr="00D1429C" w:rsidRDefault="00835740" w:rsidP="0066076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E73C54" w:rsidRPr="00540967" w:rsidRDefault="00E73C54" w:rsidP="00540967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40967" w:rsidRPr="00540967" w:rsidRDefault="00540967" w:rsidP="00540967">
      <w:pPr>
        <w:ind w:left="34"/>
        <w:jc w:val="both"/>
        <w:rPr>
          <w:b/>
          <w:sz w:val="26"/>
          <w:szCs w:val="26"/>
        </w:rPr>
      </w:pPr>
      <w:r w:rsidRPr="00540967">
        <w:rPr>
          <w:b/>
          <w:sz w:val="26"/>
          <w:szCs w:val="26"/>
        </w:rPr>
        <w:t>О проведении  аукциона  по продаже</w:t>
      </w:r>
    </w:p>
    <w:p w:rsidR="00540967" w:rsidRPr="00540967" w:rsidRDefault="00540967" w:rsidP="00540967">
      <w:pPr>
        <w:ind w:left="34"/>
        <w:jc w:val="both"/>
        <w:rPr>
          <w:b/>
          <w:sz w:val="26"/>
          <w:szCs w:val="26"/>
        </w:rPr>
      </w:pPr>
      <w:r w:rsidRPr="00540967">
        <w:rPr>
          <w:b/>
          <w:sz w:val="26"/>
          <w:szCs w:val="26"/>
        </w:rPr>
        <w:t>земельного участка находящегося</w:t>
      </w:r>
    </w:p>
    <w:p w:rsidR="00540967" w:rsidRPr="00540967" w:rsidRDefault="00540967" w:rsidP="00540967">
      <w:pPr>
        <w:ind w:left="34"/>
        <w:jc w:val="both"/>
        <w:rPr>
          <w:b/>
          <w:sz w:val="26"/>
          <w:szCs w:val="26"/>
        </w:rPr>
      </w:pPr>
      <w:r w:rsidRPr="00540967">
        <w:rPr>
          <w:b/>
          <w:sz w:val="26"/>
          <w:szCs w:val="26"/>
        </w:rPr>
        <w:t xml:space="preserve">в государственной собственности  </w:t>
      </w:r>
    </w:p>
    <w:p w:rsidR="00540967" w:rsidRPr="00540967" w:rsidRDefault="00540967" w:rsidP="00540967">
      <w:pPr>
        <w:pStyle w:val="4"/>
        <w:spacing w:line="240" w:lineRule="auto"/>
        <w:ind w:firstLine="567"/>
        <w:jc w:val="both"/>
        <w:rPr>
          <w:b w:val="0"/>
          <w:szCs w:val="26"/>
        </w:rPr>
      </w:pPr>
    </w:p>
    <w:p w:rsidR="00540967" w:rsidRPr="00540967" w:rsidRDefault="00540967" w:rsidP="00540967">
      <w:pPr>
        <w:pStyle w:val="4"/>
        <w:spacing w:line="240" w:lineRule="auto"/>
        <w:ind w:firstLine="567"/>
        <w:jc w:val="both"/>
        <w:rPr>
          <w:b w:val="0"/>
          <w:szCs w:val="26"/>
        </w:rPr>
      </w:pPr>
      <w:r w:rsidRPr="00540967">
        <w:rPr>
          <w:b w:val="0"/>
          <w:szCs w:val="26"/>
        </w:rPr>
        <w:t>В целях повышения эффективности использования государственного имущества и вовлечения земельных участков в хозяйственный оборот, в соответствии  с п. 3 ст. 39.11, 39.12 Земельного  кодекса  Российской  Федерации, Гражданским кодексом  Российской  Федерации, Федеральным законом от 25.10.2001  № 137-ФЗ «О введении в действие Земельного кодекса Российской Федерации», Уставом муниципального образования Вышневолоцкий городской округ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округа»:</w:t>
      </w: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1. Провести аукцион по продаже земельного участка (далее – Аукцион):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b/>
          <w:bCs/>
          <w:color w:val="000000"/>
          <w:sz w:val="26"/>
          <w:szCs w:val="26"/>
        </w:rPr>
        <w:t xml:space="preserve">Лот </w:t>
      </w:r>
      <w:r w:rsidRPr="00540967">
        <w:rPr>
          <w:b/>
          <w:color w:val="000000"/>
          <w:sz w:val="26"/>
          <w:szCs w:val="26"/>
        </w:rPr>
        <w:t>№ 1.</w:t>
      </w:r>
      <w:r w:rsidRPr="00540967">
        <w:rPr>
          <w:color w:val="000000"/>
          <w:sz w:val="26"/>
          <w:szCs w:val="26"/>
        </w:rPr>
        <w:t xml:space="preserve"> Земельный участок, </w:t>
      </w:r>
      <w:r w:rsidRPr="00540967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540967">
        <w:rPr>
          <w:color w:val="000000"/>
          <w:sz w:val="26"/>
          <w:szCs w:val="26"/>
        </w:rPr>
        <w:t>земли сельскохозяйственного назначения</w:t>
      </w:r>
      <w:r w:rsidRPr="00540967">
        <w:rPr>
          <w:sz w:val="26"/>
          <w:szCs w:val="26"/>
        </w:rPr>
        <w:t xml:space="preserve">, с кадастровым номером 69:06:0000022:1457, местоположение:  Российская Федерация, Тверская область, Вышневолоцкий городской округ, площадью 14679 кв.м., вид разрешенного использования – для ведения садоводства, огородничества, дачного хозяйства, для ведения сельскохозяйственного производства. 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Ограничения в использовании: особые условия использования: водоохранная зона Вышневолоцкого водохранилища. 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Обременения правами других лиц: нет.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2. Организатором Аукциона определить Управление земельно-имущественных отношений и жилищной политики администрации Вышневолоцкого городского округа. 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3. Установить:</w:t>
      </w:r>
    </w:p>
    <w:p w:rsidR="00540967" w:rsidRPr="00540967" w:rsidRDefault="00540967" w:rsidP="00540967">
      <w:pPr>
        <w:ind w:firstLine="567"/>
        <w:jc w:val="both"/>
        <w:rPr>
          <w:i/>
          <w:sz w:val="26"/>
          <w:szCs w:val="26"/>
        </w:rPr>
      </w:pPr>
      <w:r w:rsidRPr="00540967">
        <w:rPr>
          <w:sz w:val="26"/>
          <w:szCs w:val="26"/>
        </w:rPr>
        <w:t xml:space="preserve">3.1. </w:t>
      </w:r>
      <w:r w:rsidRPr="00540967">
        <w:rPr>
          <w:b/>
          <w:sz w:val="26"/>
          <w:szCs w:val="26"/>
        </w:rPr>
        <w:t>Дату, время, место проведения Аукциона</w:t>
      </w:r>
      <w:r w:rsidRPr="00540967">
        <w:rPr>
          <w:sz w:val="26"/>
          <w:szCs w:val="26"/>
        </w:rPr>
        <w:t xml:space="preserve"> – 11.11.2020 в 11:00 в здании Администрации Вышневолоцкого городского округа по адресу: Тверская область, Вышневолоцкий городской округ, город Вышний Волочек, улица Большая Садовая, д. 85-89.</w:t>
      </w:r>
    </w:p>
    <w:p w:rsidR="00540967" w:rsidRPr="00540967" w:rsidRDefault="00540967" w:rsidP="00540967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3.2</w:t>
      </w:r>
      <w:r w:rsidRPr="00540967">
        <w:rPr>
          <w:b/>
          <w:sz w:val="26"/>
          <w:szCs w:val="26"/>
        </w:rPr>
        <w:t>. Срок подачи заявок на участие в Аукционе</w:t>
      </w:r>
      <w:r w:rsidRPr="00540967">
        <w:rPr>
          <w:sz w:val="26"/>
          <w:szCs w:val="26"/>
        </w:rPr>
        <w:t xml:space="preserve"> – с 09.10.2020  по 09.11.2020.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lastRenderedPageBreak/>
        <w:t xml:space="preserve">3.3. </w:t>
      </w:r>
      <w:r w:rsidRPr="00540967">
        <w:rPr>
          <w:b/>
          <w:sz w:val="26"/>
          <w:szCs w:val="26"/>
        </w:rPr>
        <w:t>Начальную цену предмета Аукциона:</w:t>
      </w:r>
      <w:r w:rsidRPr="00540967">
        <w:rPr>
          <w:sz w:val="26"/>
          <w:szCs w:val="26"/>
        </w:rPr>
        <w:t xml:space="preserve"> </w:t>
      </w:r>
      <w:r w:rsidRPr="00540967">
        <w:rPr>
          <w:b/>
          <w:sz w:val="26"/>
          <w:szCs w:val="26"/>
        </w:rPr>
        <w:t>Лот № 1</w:t>
      </w:r>
      <w:r w:rsidRPr="00540967">
        <w:rPr>
          <w:sz w:val="26"/>
          <w:szCs w:val="26"/>
        </w:rPr>
        <w:t xml:space="preserve"> -  2172492,00 (два миллиона сто семьдесят две тысячи четыреста девяносто два) руб. 00 коп.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3.4. </w:t>
      </w:r>
      <w:r w:rsidRPr="00540967">
        <w:rPr>
          <w:b/>
          <w:sz w:val="26"/>
          <w:szCs w:val="26"/>
        </w:rPr>
        <w:t xml:space="preserve">Задаток для участия в Аукционе </w:t>
      </w:r>
      <w:r w:rsidRPr="00540967">
        <w:rPr>
          <w:sz w:val="26"/>
          <w:szCs w:val="26"/>
        </w:rPr>
        <w:t xml:space="preserve">в размере 20 % от начальной цены предмета аукциона: </w:t>
      </w:r>
      <w:r w:rsidRPr="00540967">
        <w:rPr>
          <w:b/>
          <w:sz w:val="26"/>
          <w:szCs w:val="26"/>
        </w:rPr>
        <w:t>Лот № 1</w:t>
      </w:r>
      <w:r w:rsidRPr="00540967">
        <w:rPr>
          <w:sz w:val="26"/>
          <w:szCs w:val="26"/>
        </w:rPr>
        <w:t xml:space="preserve">   – 434498,40 (четыреста тридцать четыре тысячи четыреста девяносто восемь) руб. 40 коп.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3.5. </w:t>
      </w:r>
      <w:r w:rsidRPr="00540967">
        <w:rPr>
          <w:b/>
          <w:sz w:val="26"/>
          <w:szCs w:val="26"/>
        </w:rPr>
        <w:t>Величину повышения начальный цены предмета Аукциона</w:t>
      </w:r>
      <w:r w:rsidRPr="00540967">
        <w:rPr>
          <w:sz w:val="26"/>
          <w:szCs w:val="26"/>
        </w:rPr>
        <w:t xml:space="preserve"> («шаг Аукциона») в размере  3 % от начальной цены предмета аукциона</w:t>
      </w:r>
      <w:r w:rsidRPr="00540967">
        <w:rPr>
          <w:b/>
          <w:sz w:val="26"/>
          <w:szCs w:val="26"/>
        </w:rPr>
        <w:t>:   Лот № 1</w:t>
      </w:r>
      <w:r w:rsidRPr="00540967">
        <w:rPr>
          <w:sz w:val="26"/>
          <w:szCs w:val="26"/>
        </w:rPr>
        <w:t xml:space="preserve">   – 65174,76 (шестьдесят пять тысяч сто семьдесят четыре) руб. 76 коп.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4. Утвердить Извещение о проведении 11.11.2020</w:t>
      </w:r>
      <w:r w:rsidRPr="00540967">
        <w:rPr>
          <w:i/>
          <w:sz w:val="26"/>
          <w:szCs w:val="26"/>
        </w:rPr>
        <w:t xml:space="preserve"> </w:t>
      </w:r>
      <w:r w:rsidRPr="00540967">
        <w:rPr>
          <w:sz w:val="26"/>
          <w:szCs w:val="26"/>
        </w:rPr>
        <w:t>аукциона по продаже земельного участка (далее – Извещение) (Приложение к настоящему распоряжению).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5. Установить, что аукцион по продаже земельного участка является открытым по составу участников и по форме подачи заявок. 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6. Установить, что Продавцом по договору купли-продажи земельного </w:t>
      </w:r>
      <w:r>
        <w:rPr>
          <w:sz w:val="26"/>
          <w:szCs w:val="26"/>
        </w:rPr>
        <w:t xml:space="preserve">      </w:t>
      </w:r>
      <w:r w:rsidRPr="00540967">
        <w:rPr>
          <w:sz w:val="26"/>
          <w:szCs w:val="26"/>
        </w:rPr>
        <w:t>уча</w:t>
      </w:r>
      <w:r w:rsidRPr="00540967">
        <w:rPr>
          <w:sz w:val="26"/>
          <w:szCs w:val="26"/>
        </w:rPr>
        <w:softHyphen/>
        <w:t>стка, выступает Администрация Вышневолоцкого городского округа.</w:t>
      </w:r>
    </w:p>
    <w:p w:rsidR="00540967" w:rsidRPr="00540967" w:rsidRDefault="00540967" w:rsidP="00540967">
      <w:pPr>
        <w:ind w:firstLine="567"/>
        <w:jc w:val="both"/>
        <w:rPr>
          <w:color w:val="000000"/>
          <w:sz w:val="26"/>
          <w:szCs w:val="26"/>
        </w:rPr>
      </w:pPr>
      <w:r w:rsidRPr="00540967">
        <w:rPr>
          <w:sz w:val="26"/>
          <w:szCs w:val="26"/>
        </w:rPr>
        <w:t xml:space="preserve">7. Функции по организации и проведению Аукциона возложить на комиссию по организации и проведению аукциона по продаже  земельных участков, или аукциона на право заключения договора аренды земельных участков, </w:t>
      </w:r>
      <w:r>
        <w:rPr>
          <w:sz w:val="26"/>
          <w:szCs w:val="26"/>
        </w:rPr>
        <w:t xml:space="preserve">  </w:t>
      </w:r>
      <w:r w:rsidRPr="00540967">
        <w:rPr>
          <w:sz w:val="26"/>
          <w:szCs w:val="26"/>
        </w:rPr>
        <w:t>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540967">
        <w:rPr>
          <w:color w:val="000000"/>
          <w:sz w:val="26"/>
          <w:szCs w:val="26"/>
        </w:rPr>
        <w:t xml:space="preserve">, действующую на основании </w:t>
      </w:r>
      <w:r w:rsidRPr="00540967">
        <w:rPr>
          <w:sz w:val="26"/>
          <w:szCs w:val="26"/>
        </w:rPr>
        <w:t>Положения о комиссии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 собственности, до разграничения государственной собственности на землю,  расположенных на территории Вышневолоцкого городского округа</w:t>
      </w:r>
      <w:r w:rsidRPr="00540967">
        <w:rPr>
          <w:color w:val="000000"/>
          <w:sz w:val="26"/>
          <w:szCs w:val="26"/>
        </w:rPr>
        <w:t>, утвержденного постановлением администрации Вышневолоцкого городского округа от 22.01.2020 № 36</w:t>
      </w:r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8. Управлению земельно-имущественных отношений и жилищной политики администрации Вышневолоцкого городского округа: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8.1. обеспечить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9" w:history="1">
        <w:r w:rsidRPr="00540967">
          <w:rPr>
            <w:rStyle w:val="ae"/>
            <w:sz w:val="26"/>
            <w:szCs w:val="26"/>
          </w:rPr>
          <w:t>www.torgi.gov.ru</w:t>
        </w:r>
      </w:hyperlink>
      <w:r w:rsidRPr="00540967">
        <w:rPr>
          <w:sz w:val="26"/>
          <w:szCs w:val="26"/>
        </w:rPr>
        <w:t xml:space="preserve"> и опубликование извещение о проведении аукциона в  газете «Вышневолоцкая  правда».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8.2. осуществить прием заявок с прилагаемыми к ним документами от заявителей;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8.3. обеспечить размещение протокола рассмотрения заявок на участие в Аукционе на </w:t>
      </w:r>
      <w:hyperlink r:id="rId10" w:history="1">
        <w:r w:rsidRPr="00540967">
          <w:rPr>
            <w:rStyle w:val="ae"/>
            <w:sz w:val="26"/>
            <w:szCs w:val="26"/>
          </w:rPr>
          <w:t>официальном сайте</w:t>
        </w:r>
      </w:hyperlink>
      <w:r w:rsidRPr="00540967">
        <w:rPr>
          <w:sz w:val="26"/>
          <w:szCs w:val="26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540967">
          <w:rPr>
            <w:rStyle w:val="ae"/>
            <w:sz w:val="26"/>
            <w:szCs w:val="26"/>
          </w:rPr>
          <w:t>www.torgi.gov.ru</w:t>
        </w:r>
      </w:hyperlink>
      <w:r w:rsidRPr="00540967">
        <w:rPr>
          <w:sz w:val="26"/>
          <w:szCs w:val="26"/>
        </w:rPr>
        <w:t>;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8.4. уведомить заявителей, признанных участниками Аукциона, и заявителей, не допущенных к участию в Аукционе, о принятом решении в соответствии с протоколом рассмотрения заявок на участие в Аукционе;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8.5. возвратить задатки: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- заявителям, не допущенным к участию в Аукционе;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- заявителям, отозвавшим принятую организатором аукциона заявку;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- лицам, участвовавшим в аукционе, но не победившим в нем.</w:t>
      </w:r>
    </w:p>
    <w:p w:rsidR="00540967" w:rsidRPr="00540967" w:rsidRDefault="00540967" w:rsidP="00540967">
      <w:pPr>
        <w:ind w:right="-60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8.6. обеспечить размещение информации о результатах Аукциона на официальном сайте Российской Федерации в информационно-</w:t>
      </w:r>
      <w:r w:rsidRPr="00540967">
        <w:rPr>
          <w:sz w:val="26"/>
          <w:szCs w:val="26"/>
        </w:rPr>
        <w:lastRenderedPageBreak/>
        <w:t xml:space="preserve">телекоммуникационной сети «Интернет» для размещения информации о проведении торгов: </w:t>
      </w:r>
      <w:hyperlink r:id="rId12" w:history="1">
        <w:r w:rsidRPr="00540967">
          <w:rPr>
            <w:rStyle w:val="ae"/>
            <w:sz w:val="26"/>
            <w:szCs w:val="26"/>
          </w:rPr>
          <w:t>www.torgi.gov.ru</w:t>
        </w:r>
      </w:hyperlink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9. Контроль за исполнением настоящего распоряжения оставляю за собой. </w:t>
      </w:r>
    </w:p>
    <w:p w:rsidR="00540967" w:rsidRPr="00540967" w:rsidRDefault="00540967" w:rsidP="00540967">
      <w:pPr>
        <w:ind w:right="354"/>
        <w:jc w:val="both"/>
        <w:rPr>
          <w:sz w:val="26"/>
          <w:szCs w:val="26"/>
        </w:rPr>
      </w:pPr>
    </w:p>
    <w:p w:rsidR="00540967" w:rsidRDefault="00540967" w:rsidP="00540967">
      <w:pPr>
        <w:ind w:right="354"/>
        <w:jc w:val="both"/>
        <w:rPr>
          <w:sz w:val="26"/>
          <w:szCs w:val="26"/>
        </w:rPr>
      </w:pPr>
    </w:p>
    <w:p w:rsidR="00540967" w:rsidRDefault="00540967" w:rsidP="00540967">
      <w:pPr>
        <w:ind w:right="354"/>
        <w:jc w:val="both"/>
        <w:rPr>
          <w:sz w:val="26"/>
          <w:szCs w:val="26"/>
        </w:rPr>
      </w:pPr>
    </w:p>
    <w:p w:rsidR="00540967" w:rsidRDefault="00540967" w:rsidP="00540967">
      <w:pPr>
        <w:ind w:right="354"/>
        <w:jc w:val="both"/>
        <w:rPr>
          <w:sz w:val="26"/>
          <w:szCs w:val="26"/>
        </w:rPr>
      </w:pPr>
    </w:p>
    <w:p w:rsidR="00540967" w:rsidRPr="00540967" w:rsidRDefault="00540967" w:rsidP="00540967">
      <w:pPr>
        <w:ind w:right="354"/>
        <w:jc w:val="both"/>
        <w:rPr>
          <w:sz w:val="26"/>
          <w:szCs w:val="26"/>
        </w:rPr>
      </w:pPr>
    </w:p>
    <w:p w:rsidR="00540967" w:rsidRPr="00540967" w:rsidRDefault="00540967" w:rsidP="00540967">
      <w:pPr>
        <w:ind w:right="354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Заместитель Главы Администрации</w:t>
      </w:r>
    </w:p>
    <w:p w:rsidR="00540967" w:rsidRPr="00540967" w:rsidRDefault="00540967" w:rsidP="00540967">
      <w:pPr>
        <w:jc w:val="both"/>
        <w:rPr>
          <w:sz w:val="26"/>
          <w:szCs w:val="26"/>
        </w:rPr>
      </w:pPr>
      <w:r w:rsidRPr="00540967">
        <w:rPr>
          <w:sz w:val="26"/>
          <w:szCs w:val="26"/>
        </w:rPr>
        <w:t>Вышневолоцкого городского округ</w:t>
      </w:r>
      <w:r w:rsidRPr="00540967">
        <w:rPr>
          <w:sz w:val="26"/>
          <w:szCs w:val="26"/>
        </w:rPr>
        <w:tab/>
      </w:r>
      <w:r w:rsidRPr="00540967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</w:t>
      </w:r>
      <w:r w:rsidRPr="00540967">
        <w:rPr>
          <w:sz w:val="26"/>
          <w:szCs w:val="26"/>
        </w:rPr>
        <w:t xml:space="preserve">  С.П. Петров</w:t>
      </w: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Pr="00540967" w:rsidRDefault="00540967" w:rsidP="00540967">
      <w:pPr>
        <w:tabs>
          <w:tab w:val="left" w:pos="315"/>
        </w:tabs>
        <w:jc w:val="right"/>
        <w:rPr>
          <w:sz w:val="26"/>
          <w:szCs w:val="26"/>
        </w:rPr>
      </w:pPr>
      <w:r w:rsidRPr="00540967">
        <w:rPr>
          <w:color w:val="000000"/>
          <w:sz w:val="26"/>
          <w:szCs w:val="26"/>
        </w:rPr>
        <w:lastRenderedPageBreak/>
        <w:t xml:space="preserve">Приложение  </w:t>
      </w:r>
    </w:p>
    <w:p w:rsidR="00540967" w:rsidRPr="00540967" w:rsidRDefault="00540967" w:rsidP="00540967">
      <w:pPr>
        <w:jc w:val="right"/>
        <w:rPr>
          <w:color w:val="000000"/>
          <w:sz w:val="26"/>
          <w:szCs w:val="26"/>
        </w:rPr>
      </w:pPr>
      <w:r w:rsidRPr="00540967">
        <w:rPr>
          <w:color w:val="000000"/>
          <w:sz w:val="26"/>
          <w:szCs w:val="26"/>
        </w:rPr>
        <w:t>к распоряжению администрации</w:t>
      </w:r>
    </w:p>
    <w:p w:rsidR="00540967" w:rsidRPr="00540967" w:rsidRDefault="00540967" w:rsidP="00540967">
      <w:pPr>
        <w:jc w:val="right"/>
        <w:rPr>
          <w:color w:val="000000"/>
          <w:sz w:val="26"/>
          <w:szCs w:val="26"/>
        </w:rPr>
      </w:pPr>
      <w:r w:rsidRPr="00540967">
        <w:rPr>
          <w:color w:val="000000"/>
          <w:sz w:val="26"/>
          <w:szCs w:val="26"/>
        </w:rPr>
        <w:t xml:space="preserve"> Вышневолоцкого городского округа</w:t>
      </w:r>
    </w:p>
    <w:p w:rsidR="00540967" w:rsidRPr="00540967" w:rsidRDefault="00540967" w:rsidP="00540967">
      <w:pPr>
        <w:jc w:val="right"/>
        <w:rPr>
          <w:color w:val="000000"/>
          <w:sz w:val="26"/>
          <w:szCs w:val="26"/>
        </w:rPr>
      </w:pPr>
      <w:r w:rsidRPr="00540967">
        <w:rPr>
          <w:color w:val="000000"/>
          <w:sz w:val="26"/>
          <w:szCs w:val="26"/>
        </w:rPr>
        <w:t>от 02.10.2020   № 1433-р</w:t>
      </w:r>
    </w:p>
    <w:p w:rsidR="00540967" w:rsidRPr="00540967" w:rsidRDefault="00540967" w:rsidP="00540967">
      <w:pPr>
        <w:jc w:val="both"/>
        <w:rPr>
          <w:sz w:val="26"/>
          <w:szCs w:val="26"/>
        </w:rPr>
      </w:pPr>
    </w:p>
    <w:p w:rsidR="00540967" w:rsidRDefault="00540967" w:rsidP="00540967">
      <w:pPr>
        <w:ind w:firstLine="709"/>
        <w:jc w:val="center"/>
        <w:rPr>
          <w:b/>
          <w:color w:val="000000"/>
          <w:sz w:val="26"/>
          <w:szCs w:val="26"/>
        </w:rPr>
      </w:pPr>
      <w:r w:rsidRPr="00540967">
        <w:rPr>
          <w:b/>
          <w:color w:val="000000"/>
          <w:sz w:val="26"/>
          <w:szCs w:val="26"/>
        </w:rPr>
        <w:t xml:space="preserve">Извещение о проведении 11.11.2020 аукциона по продаже </w:t>
      </w:r>
    </w:p>
    <w:p w:rsidR="00540967" w:rsidRPr="00540967" w:rsidRDefault="00540967" w:rsidP="00540967">
      <w:pPr>
        <w:ind w:firstLine="709"/>
        <w:jc w:val="center"/>
        <w:rPr>
          <w:b/>
          <w:color w:val="000000"/>
          <w:sz w:val="26"/>
          <w:szCs w:val="26"/>
        </w:rPr>
      </w:pPr>
      <w:r w:rsidRPr="00540967">
        <w:rPr>
          <w:b/>
          <w:color w:val="000000"/>
          <w:sz w:val="26"/>
          <w:szCs w:val="26"/>
        </w:rPr>
        <w:t>земельного участка.</w:t>
      </w:r>
    </w:p>
    <w:p w:rsidR="00540967" w:rsidRPr="00540967" w:rsidRDefault="00540967" w:rsidP="00540967">
      <w:pPr>
        <w:ind w:firstLine="709"/>
        <w:jc w:val="both"/>
        <w:rPr>
          <w:color w:val="000000"/>
          <w:sz w:val="26"/>
          <w:szCs w:val="26"/>
        </w:rPr>
      </w:pPr>
    </w:p>
    <w:p w:rsidR="00540967" w:rsidRPr="00540967" w:rsidRDefault="00540967" w:rsidP="00540967">
      <w:pPr>
        <w:spacing w:before="90" w:after="90"/>
        <w:ind w:firstLine="709"/>
        <w:jc w:val="both"/>
        <w:rPr>
          <w:sz w:val="26"/>
          <w:szCs w:val="26"/>
        </w:rPr>
      </w:pPr>
      <w:r w:rsidRPr="00540967">
        <w:rPr>
          <w:color w:val="000000"/>
          <w:sz w:val="26"/>
          <w:szCs w:val="26"/>
        </w:rPr>
        <w:t>Администрация Вышневолоцкого городского округа</w:t>
      </w:r>
      <w:r w:rsidRPr="00540967">
        <w:rPr>
          <w:sz w:val="26"/>
          <w:szCs w:val="26"/>
        </w:rPr>
        <w:t xml:space="preserve"> объявляет о проведении открытого аукциона </w:t>
      </w:r>
      <w:r w:rsidRPr="00540967">
        <w:rPr>
          <w:color w:val="000000"/>
          <w:sz w:val="26"/>
          <w:szCs w:val="26"/>
        </w:rPr>
        <w:t>по продаже земельного участка</w:t>
      </w:r>
      <w:r w:rsidRPr="00540967">
        <w:rPr>
          <w:sz w:val="26"/>
          <w:szCs w:val="26"/>
        </w:rPr>
        <w:t xml:space="preserve"> в Вышневолоцком городском округе.</w:t>
      </w:r>
    </w:p>
    <w:p w:rsidR="00540967" w:rsidRPr="00540967" w:rsidRDefault="00540967" w:rsidP="00540967">
      <w:pPr>
        <w:spacing w:before="90" w:after="90"/>
        <w:ind w:firstLine="240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> Продавец:</w:t>
      </w:r>
      <w:r w:rsidRPr="00540967">
        <w:rPr>
          <w:sz w:val="26"/>
          <w:szCs w:val="26"/>
        </w:rPr>
        <w:t xml:space="preserve"> Администрация Вышневолоцкого городского округа (171165, Тверская область, Вышневолоцкий  городской округ, город Вышний Волочек, Казанский проспект, дом 17, тел. и факс (48233) 6-23-45). </w:t>
      </w:r>
    </w:p>
    <w:p w:rsidR="00540967" w:rsidRPr="00540967" w:rsidRDefault="00540967" w:rsidP="00540967">
      <w:pPr>
        <w:spacing w:before="90" w:after="90"/>
        <w:ind w:firstLine="240"/>
        <w:jc w:val="both"/>
        <w:rPr>
          <w:bCs/>
          <w:sz w:val="26"/>
          <w:szCs w:val="26"/>
          <w:u w:val="single"/>
        </w:rPr>
      </w:pPr>
      <w:r w:rsidRPr="00540967">
        <w:rPr>
          <w:b/>
          <w:sz w:val="26"/>
          <w:szCs w:val="26"/>
        </w:rPr>
        <w:t>Организатор аукциона:</w:t>
      </w:r>
      <w:r w:rsidRPr="00540967">
        <w:rPr>
          <w:sz w:val="26"/>
          <w:szCs w:val="26"/>
        </w:rPr>
        <w:t xml:space="preserve"> </w:t>
      </w:r>
      <w:r w:rsidRPr="00540967">
        <w:rPr>
          <w:color w:val="000000"/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540967">
        <w:rPr>
          <w:sz w:val="26"/>
          <w:szCs w:val="26"/>
        </w:rPr>
        <w:t xml:space="preserve"> (171158, Тверская область, Вышневолоцкий  городской округ, город Вышний Волочек, улица Большая Садовая, д. 85-89,  тел. (48233) 6-12-67, </w:t>
      </w:r>
      <w:r w:rsidRPr="00540967">
        <w:rPr>
          <w:color w:val="000000"/>
          <w:sz w:val="26"/>
          <w:szCs w:val="26"/>
        </w:rPr>
        <w:t>6-47-54,</w:t>
      </w:r>
      <w:r w:rsidRPr="00540967">
        <w:rPr>
          <w:sz w:val="26"/>
          <w:szCs w:val="26"/>
        </w:rPr>
        <w:t xml:space="preserve"> тел./факс (48233) 6-25-74). </w:t>
      </w:r>
      <w:r w:rsidRPr="00540967">
        <w:rPr>
          <w:b/>
          <w:bCs/>
          <w:sz w:val="26"/>
          <w:szCs w:val="26"/>
        </w:rPr>
        <w:t>Е-</w:t>
      </w:r>
      <w:r w:rsidRPr="00540967">
        <w:rPr>
          <w:b/>
          <w:bCs/>
          <w:sz w:val="26"/>
          <w:szCs w:val="26"/>
          <w:lang w:val="en-US"/>
        </w:rPr>
        <w:t>mail</w:t>
      </w:r>
      <w:r w:rsidRPr="00540967">
        <w:rPr>
          <w:b/>
          <w:bCs/>
          <w:sz w:val="26"/>
          <w:szCs w:val="26"/>
        </w:rPr>
        <w:t>:</w:t>
      </w:r>
      <w:r w:rsidRPr="00540967">
        <w:rPr>
          <w:bCs/>
          <w:sz w:val="26"/>
          <w:szCs w:val="26"/>
        </w:rPr>
        <w:t xml:space="preserve"> </w:t>
      </w:r>
      <w:hyperlink r:id="rId13" w:history="1">
        <w:r w:rsidRPr="00540967">
          <w:rPr>
            <w:rStyle w:val="ae"/>
            <w:sz w:val="26"/>
            <w:szCs w:val="26"/>
          </w:rPr>
          <w:t>kuivv@mail.ru</w:t>
        </w:r>
      </w:hyperlink>
      <w:r w:rsidRPr="00540967">
        <w:rPr>
          <w:bCs/>
          <w:sz w:val="26"/>
          <w:szCs w:val="26"/>
        </w:rPr>
        <w:t>, vrk</w:t>
      </w:r>
      <w:r w:rsidRPr="00540967">
        <w:rPr>
          <w:bCs/>
          <w:sz w:val="26"/>
          <w:szCs w:val="26"/>
          <w:lang w:val="en-US"/>
        </w:rPr>
        <w:t>y</w:t>
      </w:r>
      <w:r w:rsidRPr="00540967">
        <w:rPr>
          <w:bCs/>
          <w:sz w:val="26"/>
          <w:szCs w:val="26"/>
        </w:rPr>
        <w:t xml:space="preserve">i@yandex.ru  </w:t>
      </w:r>
      <w:r w:rsidRPr="00540967">
        <w:rPr>
          <w:b/>
          <w:bCs/>
          <w:sz w:val="26"/>
          <w:szCs w:val="26"/>
        </w:rPr>
        <w:t>Сайт в Интернете</w:t>
      </w:r>
      <w:r w:rsidRPr="00540967">
        <w:rPr>
          <w:bCs/>
          <w:sz w:val="26"/>
          <w:szCs w:val="26"/>
        </w:rPr>
        <w:t>:</w:t>
      </w:r>
      <w:hyperlink r:id="rId14" w:history="1">
        <w:r w:rsidRPr="00540967">
          <w:rPr>
            <w:rStyle w:val="ae"/>
            <w:color w:val="000000"/>
            <w:sz w:val="26"/>
            <w:szCs w:val="26"/>
          </w:rPr>
          <w:t>www.v-volok.ru</w:t>
        </w:r>
      </w:hyperlink>
      <w:r w:rsidRPr="00540967">
        <w:rPr>
          <w:bCs/>
          <w:color w:val="000000"/>
          <w:sz w:val="26"/>
          <w:szCs w:val="26"/>
          <w:u w:val="single"/>
        </w:rPr>
        <w:t>,</w:t>
      </w:r>
      <w:r w:rsidRPr="00540967">
        <w:rPr>
          <w:bCs/>
          <w:sz w:val="26"/>
          <w:szCs w:val="26"/>
          <w:u w:val="single"/>
        </w:rPr>
        <w:t xml:space="preserve">   </w:t>
      </w:r>
      <w:r w:rsidRPr="00540967">
        <w:rPr>
          <w:bCs/>
          <w:sz w:val="26"/>
          <w:szCs w:val="26"/>
          <w:u w:val="single"/>
          <w:lang w:val="en-US"/>
        </w:rPr>
        <w:t>http</w:t>
      </w:r>
      <w:r w:rsidRPr="00540967">
        <w:rPr>
          <w:bCs/>
          <w:sz w:val="26"/>
          <w:szCs w:val="26"/>
          <w:u w:val="single"/>
        </w:rPr>
        <w:t>://</w:t>
      </w:r>
      <w:r w:rsidRPr="00540967">
        <w:rPr>
          <w:bCs/>
          <w:sz w:val="26"/>
          <w:szCs w:val="26"/>
          <w:u w:val="single"/>
          <w:lang w:val="en-US"/>
        </w:rPr>
        <w:t>torgi</w:t>
      </w:r>
      <w:r w:rsidRPr="00540967">
        <w:rPr>
          <w:bCs/>
          <w:sz w:val="26"/>
          <w:szCs w:val="26"/>
          <w:u w:val="single"/>
        </w:rPr>
        <w:t>.</w:t>
      </w:r>
      <w:r w:rsidRPr="00540967">
        <w:rPr>
          <w:bCs/>
          <w:sz w:val="26"/>
          <w:szCs w:val="26"/>
          <w:u w:val="single"/>
          <w:lang w:val="en-US"/>
        </w:rPr>
        <w:t>gov</w:t>
      </w:r>
      <w:r w:rsidRPr="00540967">
        <w:rPr>
          <w:bCs/>
          <w:sz w:val="26"/>
          <w:szCs w:val="26"/>
          <w:u w:val="single"/>
        </w:rPr>
        <w:t>.</w:t>
      </w:r>
      <w:r w:rsidRPr="00540967">
        <w:rPr>
          <w:bCs/>
          <w:sz w:val="26"/>
          <w:szCs w:val="26"/>
          <w:u w:val="single"/>
          <w:lang w:val="en-US"/>
        </w:rPr>
        <w:t>ru</w:t>
      </w:r>
      <w:r w:rsidRPr="00540967">
        <w:rPr>
          <w:bCs/>
          <w:sz w:val="26"/>
          <w:szCs w:val="26"/>
          <w:u w:val="single"/>
        </w:rPr>
        <w:t>/</w:t>
      </w:r>
    </w:p>
    <w:p w:rsidR="00540967" w:rsidRPr="00540967" w:rsidRDefault="00540967" w:rsidP="00540967">
      <w:pPr>
        <w:spacing w:before="90" w:after="90"/>
        <w:ind w:firstLine="240"/>
        <w:jc w:val="both"/>
        <w:rPr>
          <w:sz w:val="26"/>
          <w:szCs w:val="26"/>
        </w:rPr>
      </w:pPr>
      <w:r w:rsidRPr="00540967">
        <w:rPr>
          <w:b/>
          <w:bCs/>
          <w:sz w:val="26"/>
          <w:szCs w:val="26"/>
        </w:rPr>
        <w:t>Основание для проведения аукциона:</w:t>
      </w:r>
      <w:r w:rsidRPr="00540967">
        <w:rPr>
          <w:sz w:val="26"/>
          <w:szCs w:val="26"/>
        </w:rPr>
        <w:t xml:space="preserve"> Распоряжение Администрации Вышневолоцкого городского  округа от 02.10.2020   № 1433-р</w:t>
      </w:r>
      <w:r w:rsidRPr="00540967">
        <w:rPr>
          <w:color w:val="FF0000"/>
          <w:sz w:val="26"/>
          <w:szCs w:val="26"/>
        </w:rPr>
        <w:t xml:space="preserve"> </w:t>
      </w:r>
      <w:r w:rsidRPr="00540967">
        <w:rPr>
          <w:sz w:val="26"/>
          <w:szCs w:val="26"/>
        </w:rPr>
        <w:t>«О проведении  аукциона  по продаже земельного  участка находящегося в государственной собственности». Аукцион проводится в соответствии с Земельным кодексом Российской Федерации,</w:t>
      </w:r>
      <w:r w:rsidRPr="00540967">
        <w:rPr>
          <w:color w:val="000000"/>
          <w:sz w:val="26"/>
          <w:szCs w:val="26"/>
        </w:rPr>
        <w:t xml:space="preserve"> Гражданским кодексом РФ, законом Тверской области от 09.04.2008 № 49-ЗО «О регулировании отдельных земельных отношений в Тверской области»</w:t>
      </w:r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spacing w:before="90" w:after="90"/>
        <w:ind w:firstLine="240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 xml:space="preserve">  Место проведения аукциона:</w:t>
      </w:r>
      <w:r w:rsidRPr="00540967">
        <w:rPr>
          <w:sz w:val="26"/>
          <w:szCs w:val="26"/>
        </w:rPr>
        <w:t xml:space="preserve"> Тверская область, Вышневолоцкий городской округ, город Вышний Волочек, улица Большая Садовая, д. 85-89, 3 этаж, каб. 309.</w:t>
      </w:r>
    </w:p>
    <w:p w:rsidR="00540967" w:rsidRPr="00540967" w:rsidRDefault="00540967" w:rsidP="00540967">
      <w:pPr>
        <w:spacing w:before="90" w:after="90"/>
        <w:ind w:firstLine="240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 xml:space="preserve">Дата и время проведения аукциона: </w:t>
      </w:r>
      <w:r w:rsidRPr="00540967">
        <w:rPr>
          <w:sz w:val="26"/>
          <w:szCs w:val="26"/>
        </w:rPr>
        <w:t xml:space="preserve">11.11.2020 года в 11:00 по местному времени. </w:t>
      </w:r>
    </w:p>
    <w:p w:rsidR="00540967" w:rsidRPr="00540967" w:rsidRDefault="00540967" w:rsidP="00540967">
      <w:pPr>
        <w:ind w:firstLine="709"/>
        <w:jc w:val="both"/>
        <w:rPr>
          <w:b/>
          <w:bCs/>
          <w:sz w:val="26"/>
          <w:szCs w:val="26"/>
        </w:rPr>
      </w:pPr>
      <w:r w:rsidRPr="00540967">
        <w:rPr>
          <w:b/>
          <w:bCs/>
          <w:sz w:val="26"/>
          <w:szCs w:val="26"/>
        </w:rPr>
        <w:t>Предмет аукциона: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b/>
          <w:bCs/>
          <w:color w:val="000000"/>
          <w:sz w:val="26"/>
          <w:szCs w:val="26"/>
        </w:rPr>
        <w:t xml:space="preserve">Лот </w:t>
      </w:r>
      <w:r w:rsidRPr="00540967">
        <w:rPr>
          <w:b/>
          <w:color w:val="000000"/>
          <w:sz w:val="26"/>
          <w:szCs w:val="26"/>
        </w:rPr>
        <w:t>№ 1.</w:t>
      </w:r>
      <w:r w:rsidRPr="00540967">
        <w:rPr>
          <w:color w:val="000000"/>
          <w:sz w:val="26"/>
          <w:szCs w:val="26"/>
        </w:rPr>
        <w:t xml:space="preserve"> Земельный участок, </w:t>
      </w:r>
      <w:r w:rsidRPr="00540967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540967">
        <w:rPr>
          <w:color w:val="000000"/>
          <w:sz w:val="26"/>
          <w:szCs w:val="26"/>
        </w:rPr>
        <w:t>земли сельскохозяйственного назначения</w:t>
      </w:r>
      <w:r w:rsidRPr="00540967">
        <w:rPr>
          <w:sz w:val="26"/>
          <w:szCs w:val="26"/>
        </w:rPr>
        <w:t xml:space="preserve">, с кадастровым номером 69:06:0000022:1457, местоположение:  Российская Федерация, Тверская область, Вышневолоцкий городской округ, площадью </w:t>
      </w:r>
      <w:r>
        <w:rPr>
          <w:sz w:val="26"/>
          <w:szCs w:val="26"/>
        </w:rPr>
        <w:t xml:space="preserve">    </w:t>
      </w:r>
      <w:r w:rsidRPr="00540967">
        <w:rPr>
          <w:sz w:val="26"/>
          <w:szCs w:val="26"/>
        </w:rPr>
        <w:t xml:space="preserve">14679 кв.м., вид разрешенного использования – для ведения садоводства, огородничества, дачного хозяйства, для ведения сельскохозяйственного производства. 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Ограничения в использовании: особые условия использования: водоохранная зона Вышневолоцкого водохранилища. 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Обременения правами других лиц: нет.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>Начальная цена предмета Аукциона:</w:t>
      </w:r>
      <w:r w:rsidRPr="00540967">
        <w:rPr>
          <w:sz w:val="26"/>
          <w:szCs w:val="26"/>
        </w:rPr>
        <w:t xml:space="preserve"> </w:t>
      </w:r>
      <w:r w:rsidRPr="00540967">
        <w:rPr>
          <w:b/>
          <w:sz w:val="26"/>
          <w:szCs w:val="26"/>
        </w:rPr>
        <w:t>Лот № 1</w:t>
      </w:r>
      <w:r w:rsidRPr="00540967">
        <w:rPr>
          <w:sz w:val="26"/>
          <w:szCs w:val="26"/>
        </w:rPr>
        <w:t xml:space="preserve"> -  2172492,00 (два миллиона сто семьдесят две тысячи четыреста девяносто два) руб. 00 коп.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>Задаток для участия в Аукционе</w:t>
      </w:r>
      <w:r w:rsidRPr="00540967">
        <w:rPr>
          <w:sz w:val="26"/>
          <w:szCs w:val="26"/>
        </w:rPr>
        <w:t xml:space="preserve"> в размере 20 % от начальной цены предмета аукциона: </w:t>
      </w:r>
      <w:r w:rsidRPr="00540967">
        <w:rPr>
          <w:b/>
          <w:sz w:val="26"/>
          <w:szCs w:val="26"/>
        </w:rPr>
        <w:t>Лот № 1</w:t>
      </w:r>
      <w:r w:rsidRPr="00540967">
        <w:rPr>
          <w:sz w:val="26"/>
          <w:szCs w:val="26"/>
        </w:rPr>
        <w:t xml:space="preserve">   – 434498,40 (четыреста тридцать четыре тысячи четыреста девяносто восемь) руб. 40 коп.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lastRenderedPageBreak/>
        <w:t>Величина повышения начальный цены предмета Аукциона</w:t>
      </w:r>
      <w:r w:rsidRPr="00540967">
        <w:rPr>
          <w:sz w:val="26"/>
          <w:szCs w:val="26"/>
        </w:rPr>
        <w:t xml:space="preserve"> («шаг Аукциона») в размере  3 % от начальной цены предмета аукциона:   </w:t>
      </w:r>
      <w:r w:rsidRPr="00540967">
        <w:rPr>
          <w:b/>
          <w:sz w:val="26"/>
          <w:szCs w:val="26"/>
        </w:rPr>
        <w:t>Лот № 1</w:t>
      </w:r>
      <w:r w:rsidRPr="00540967">
        <w:rPr>
          <w:sz w:val="26"/>
          <w:szCs w:val="26"/>
        </w:rPr>
        <w:t xml:space="preserve">   – 65174,76 (шестьдесят пять тысяч сто семьдесят четыре) руб. 76 коп.</w:t>
      </w:r>
    </w:p>
    <w:p w:rsidR="00540967" w:rsidRPr="00540967" w:rsidRDefault="00540967" w:rsidP="00540967">
      <w:pPr>
        <w:ind w:firstLine="567"/>
        <w:jc w:val="both"/>
        <w:rPr>
          <w:bCs/>
          <w:sz w:val="26"/>
          <w:szCs w:val="26"/>
        </w:rPr>
      </w:pPr>
      <w:r w:rsidRPr="00540967">
        <w:rPr>
          <w:b/>
          <w:color w:val="000000"/>
          <w:sz w:val="26"/>
          <w:szCs w:val="26"/>
        </w:rPr>
        <w:t>Заявки с прилагаемыми к ним документами принимаются Организатором</w:t>
      </w:r>
      <w:r w:rsidRPr="00540967">
        <w:rPr>
          <w:color w:val="000000"/>
          <w:sz w:val="26"/>
          <w:szCs w:val="26"/>
        </w:rPr>
        <w:t xml:space="preserve"> аукциона по рабочим дням с 08:00 до 12:00 и с 12:48 до 17:00</w:t>
      </w:r>
      <w:r>
        <w:rPr>
          <w:color w:val="000000"/>
          <w:sz w:val="26"/>
          <w:szCs w:val="26"/>
        </w:rPr>
        <w:t xml:space="preserve">       </w:t>
      </w:r>
      <w:r w:rsidRPr="00540967">
        <w:rPr>
          <w:color w:val="000000"/>
          <w:sz w:val="26"/>
          <w:szCs w:val="26"/>
        </w:rPr>
        <w:t xml:space="preserve"> с понедельника по четверг, с 08:00 до 12:00 и  с 12:48 до 16:00 в пятницу, начиная</w:t>
      </w:r>
      <w:r>
        <w:rPr>
          <w:color w:val="000000"/>
          <w:sz w:val="26"/>
          <w:szCs w:val="26"/>
        </w:rPr>
        <w:t xml:space="preserve"> </w:t>
      </w:r>
      <w:r w:rsidRPr="00540967">
        <w:rPr>
          <w:color w:val="000000"/>
          <w:sz w:val="26"/>
          <w:szCs w:val="26"/>
        </w:rPr>
        <w:t xml:space="preserve"> с 09.10.2020 с 08:00  по адресу: Тверская область, Вышневолоцкий городской округ, г. Вышний Волочек, улица Большая Садовая, д. 85-89, каб. 111,</w:t>
      </w:r>
      <w:r>
        <w:rPr>
          <w:color w:val="000000"/>
          <w:sz w:val="26"/>
          <w:szCs w:val="26"/>
        </w:rPr>
        <w:t xml:space="preserve">                </w:t>
      </w:r>
      <w:r w:rsidRPr="00540967">
        <w:rPr>
          <w:color w:val="000000"/>
          <w:sz w:val="26"/>
          <w:szCs w:val="26"/>
        </w:rPr>
        <w:t xml:space="preserve"> тел. (848233)6-12-67. </w:t>
      </w:r>
      <w:r w:rsidRPr="00540967">
        <w:rPr>
          <w:b/>
          <w:color w:val="000000"/>
          <w:sz w:val="26"/>
          <w:szCs w:val="26"/>
        </w:rPr>
        <w:t>Е-</w:t>
      </w:r>
      <w:r w:rsidRPr="00540967">
        <w:rPr>
          <w:b/>
          <w:color w:val="000000"/>
          <w:sz w:val="26"/>
          <w:szCs w:val="26"/>
          <w:lang w:val="en-US"/>
        </w:rPr>
        <w:t>mail</w:t>
      </w:r>
      <w:r w:rsidRPr="00540967">
        <w:rPr>
          <w:color w:val="000000"/>
          <w:sz w:val="26"/>
          <w:szCs w:val="26"/>
        </w:rPr>
        <w:t xml:space="preserve">: </w:t>
      </w:r>
      <w:hyperlink r:id="rId15" w:history="1">
        <w:r w:rsidRPr="00540967">
          <w:rPr>
            <w:rStyle w:val="ae"/>
            <w:sz w:val="26"/>
            <w:szCs w:val="26"/>
            <w:lang w:val="en-US"/>
          </w:rPr>
          <w:t>kuivv</w:t>
        </w:r>
        <w:r w:rsidRPr="00540967">
          <w:rPr>
            <w:rStyle w:val="ae"/>
            <w:sz w:val="26"/>
            <w:szCs w:val="26"/>
          </w:rPr>
          <w:t>@</w:t>
        </w:r>
        <w:r w:rsidRPr="00540967">
          <w:rPr>
            <w:rStyle w:val="ae"/>
            <w:sz w:val="26"/>
            <w:szCs w:val="26"/>
            <w:lang w:val="en-US"/>
          </w:rPr>
          <w:t>mail</w:t>
        </w:r>
        <w:r w:rsidRPr="00540967">
          <w:rPr>
            <w:rStyle w:val="ae"/>
            <w:sz w:val="26"/>
            <w:szCs w:val="26"/>
          </w:rPr>
          <w:t>.</w:t>
        </w:r>
        <w:r w:rsidRPr="00540967">
          <w:rPr>
            <w:rStyle w:val="ae"/>
            <w:sz w:val="26"/>
            <w:szCs w:val="26"/>
            <w:lang w:val="en-US"/>
          </w:rPr>
          <w:t>ru</w:t>
        </w:r>
      </w:hyperlink>
      <w:r w:rsidRPr="00540967">
        <w:rPr>
          <w:bCs/>
          <w:sz w:val="26"/>
          <w:szCs w:val="26"/>
        </w:rPr>
        <w:t xml:space="preserve">, </w:t>
      </w:r>
      <w:r w:rsidRPr="00540967">
        <w:rPr>
          <w:bCs/>
          <w:sz w:val="26"/>
          <w:szCs w:val="26"/>
          <w:lang w:val="en-US"/>
        </w:rPr>
        <w:t>vrkyi</w:t>
      </w:r>
      <w:r w:rsidRPr="00540967">
        <w:rPr>
          <w:bCs/>
          <w:sz w:val="26"/>
          <w:szCs w:val="26"/>
        </w:rPr>
        <w:t>@</w:t>
      </w:r>
      <w:r w:rsidRPr="00540967">
        <w:rPr>
          <w:bCs/>
          <w:sz w:val="26"/>
          <w:szCs w:val="26"/>
          <w:lang w:val="en-US"/>
        </w:rPr>
        <w:t>yandex</w:t>
      </w:r>
      <w:r w:rsidRPr="00540967">
        <w:rPr>
          <w:bCs/>
          <w:sz w:val="26"/>
          <w:szCs w:val="26"/>
        </w:rPr>
        <w:t>.</w:t>
      </w:r>
      <w:r w:rsidRPr="00540967">
        <w:rPr>
          <w:bCs/>
          <w:sz w:val="26"/>
          <w:szCs w:val="26"/>
          <w:lang w:val="en-US"/>
        </w:rPr>
        <w:t>ru </w:t>
      </w:r>
      <w:r w:rsidRPr="00540967">
        <w:rPr>
          <w:bCs/>
          <w:sz w:val="26"/>
          <w:szCs w:val="26"/>
        </w:rPr>
        <w:t xml:space="preserve"> </w:t>
      </w:r>
    </w:p>
    <w:p w:rsidR="00540967" w:rsidRPr="00540967" w:rsidRDefault="00540967" w:rsidP="00540967">
      <w:pPr>
        <w:ind w:firstLine="567"/>
        <w:jc w:val="both"/>
        <w:rPr>
          <w:bCs/>
          <w:color w:val="000000"/>
          <w:sz w:val="26"/>
          <w:szCs w:val="26"/>
        </w:rPr>
      </w:pPr>
      <w:r w:rsidRPr="00540967">
        <w:rPr>
          <w:b/>
          <w:bCs/>
          <w:color w:val="000000"/>
          <w:sz w:val="26"/>
          <w:szCs w:val="26"/>
        </w:rPr>
        <w:t>Срок окончания приема заявок:</w:t>
      </w:r>
      <w:r w:rsidRPr="00540967">
        <w:rPr>
          <w:bCs/>
          <w:color w:val="000000"/>
          <w:sz w:val="26"/>
          <w:szCs w:val="26"/>
        </w:rPr>
        <w:t xml:space="preserve"> </w:t>
      </w:r>
      <w:r w:rsidRPr="00540967">
        <w:rPr>
          <w:color w:val="000000"/>
          <w:sz w:val="26"/>
          <w:szCs w:val="26"/>
        </w:rPr>
        <w:t>09.11.2020 в 12:00</w:t>
      </w:r>
      <w:r w:rsidRPr="00540967">
        <w:rPr>
          <w:bCs/>
          <w:color w:val="000000"/>
          <w:sz w:val="26"/>
          <w:szCs w:val="26"/>
        </w:rPr>
        <w:t>.</w:t>
      </w:r>
    </w:p>
    <w:p w:rsidR="00540967" w:rsidRPr="00540967" w:rsidRDefault="00540967" w:rsidP="0054096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 xml:space="preserve">Рассмотрение заявок на участие в аукционе </w:t>
      </w:r>
      <w:r w:rsidRPr="00540967">
        <w:rPr>
          <w:sz w:val="26"/>
          <w:szCs w:val="26"/>
        </w:rPr>
        <w:t xml:space="preserve">состоится </w:t>
      </w:r>
      <w:r w:rsidRPr="00540967">
        <w:rPr>
          <w:bCs/>
          <w:sz w:val="26"/>
          <w:szCs w:val="26"/>
        </w:rPr>
        <w:t>09.11.</w:t>
      </w:r>
      <w:r w:rsidRPr="00540967">
        <w:rPr>
          <w:sz w:val="26"/>
          <w:szCs w:val="26"/>
        </w:rPr>
        <w:t xml:space="preserve">2020 </w:t>
      </w:r>
      <w:r w:rsidRPr="00540967">
        <w:rPr>
          <w:bCs/>
          <w:sz w:val="26"/>
          <w:szCs w:val="26"/>
        </w:rPr>
        <w:t xml:space="preserve">в 15:00 </w:t>
      </w:r>
      <w:r w:rsidRPr="00540967">
        <w:rPr>
          <w:sz w:val="26"/>
          <w:szCs w:val="26"/>
        </w:rPr>
        <w:t>по местонахождению Организатора аукциона:</w:t>
      </w:r>
      <w:r w:rsidRPr="00540967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540967">
        <w:rPr>
          <w:sz w:val="26"/>
          <w:szCs w:val="26"/>
        </w:rPr>
        <w:t xml:space="preserve"> г. Вышний Волочек, улица Большая Садовая,  д. 85-</w:t>
      </w:r>
      <w:r w:rsidRPr="00540967">
        <w:rPr>
          <w:bCs/>
          <w:sz w:val="26"/>
          <w:szCs w:val="26"/>
        </w:rPr>
        <w:t>89.</w:t>
      </w:r>
      <w:r w:rsidRPr="00540967">
        <w:rPr>
          <w:sz w:val="26"/>
          <w:szCs w:val="26"/>
        </w:rPr>
        <w:t xml:space="preserve"> </w:t>
      </w:r>
    </w:p>
    <w:p w:rsidR="00540967" w:rsidRPr="00540967" w:rsidRDefault="00540967" w:rsidP="0054096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>АУКЦИОН состоится</w:t>
      </w:r>
      <w:r w:rsidRPr="00540967">
        <w:rPr>
          <w:sz w:val="26"/>
          <w:szCs w:val="26"/>
        </w:rPr>
        <w:t xml:space="preserve"> </w:t>
      </w:r>
      <w:r w:rsidRPr="00540967">
        <w:rPr>
          <w:bCs/>
          <w:sz w:val="26"/>
          <w:szCs w:val="26"/>
        </w:rPr>
        <w:t>11.11.2020</w:t>
      </w:r>
      <w:r w:rsidRPr="00540967">
        <w:rPr>
          <w:sz w:val="26"/>
          <w:szCs w:val="26"/>
        </w:rPr>
        <w:t xml:space="preserve"> </w:t>
      </w:r>
      <w:r w:rsidRPr="00540967">
        <w:rPr>
          <w:bCs/>
          <w:sz w:val="26"/>
          <w:szCs w:val="26"/>
        </w:rPr>
        <w:t>в  11:00 по адресу:</w:t>
      </w:r>
      <w:r w:rsidRPr="00540967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540967">
        <w:rPr>
          <w:sz w:val="26"/>
          <w:szCs w:val="26"/>
        </w:rPr>
        <w:t xml:space="preserve"> </w:t>
      </w:r>
      <w:r w:rsidRPr="00540967">
        <w:rPr>
          <w:bCs/>
          <w:sz w:val="26"/>
          <w:szCs w:val="26"/>
        </w:rPr>
        <w:t xml:space="preserve"> г. Вышний Волочек, улица Большая Садовая, д. 85-89, 3 этаж, каб. 309</w:t>
      </w:r>
      <w:r w:rsidRPr="00540967">
        <w:rPr>
          <w:sz w:val="26"/>
          <w:szCs w:val="26"/>
        </w:rPr>
        <w:t xml:space="preserve">. </w:t>
      </w:r>
    </w:p>
    <w:p w:rsidR="00540967" w:rsidRPr="00540967" w:rsidRDefault="00540967" w:rsidP="0054096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>Перед началом аукциона</w:t>
      </w:r>
      <w:r w:rsidRPr="00540967">
        <w:rPr>
          <w:sz w:val="26"/>
          <w:szCs w:val="26"/>
        </w:rPr>
        <w:t xml:space="preserve"> 11.11.</w:t>
      </w:r>
      <w:r w:rsidRPr="00540967">
        <w:rPr>
          <w:bCs/>
          <w:sz w:val="26"/>
          <w:szCs w:val="26"/>
        </w:rPr>
        <w:t>2020</w:t>
      </w:r>
      <w:r w:rsidRPr="00540967">
        <w:rPr>
          <w:sz w:val="26"/>
          <w:szCs w:val="26"/>
        </w:rPr>
        <w:t xml:space="preserve"> проводится регистрация участников аукциона. </w:t>
      </w:r>
      <w:r w:rsidRPr="00540967">
        <w:rPr>
          <w:bCs/>
          <w:sz w:val="26"/>
          <w:szCs w:val="26"/>
        </w:rPr>
        <w:t xml:space="preserve">Начало регистрации в 10:35, окончание регистрации в 10:55. </w:t>
      </w:r>
      <w:r w:rsidRPr="00540967">
        <w:rPr>
          <w:sz w:val="26"/>
          <w:szCs w:val="26"/>
        </w:rPr>
        <w:t>Место регистрации:</w:t>
      </w:r>
      <w:r w:rsidRPr="00540967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540967">
        <w:rPr>
          <w:sz w:val="26"/>
          <w:szCs w:val="26"/>
        </w:rPr>
        <w:t xml:space="preserve">  г</w:t>
      </w:r>
      <w:r w:rsidRPr="00540967">
        <w:rPr>
          <w:bCs/>
          <w:sz w:val="26"/>
          <w:szCs w:val="26"/>
        </w:rPr>
        <w:t>. Вышний Волочек, улица Большая Садовая, д. 85-89, 3 этаж, каб. 309</w:t>
      </w:r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540967">
        <w:rPr>
          <w:b/>
          <w:sz w:val="26"/>
          <w:szCs w:val="26"/>
        </w:rPr>
        <w:t>Подведение итогов аукциона</w:t>
      </w:r>
      <w:r w:rsidRPr="00540967">
        <w:rPr>
          <w:sz w:val="26"/>
          <w:szCs w:val="26"/>
        </w:rPr>
        <w:t xml:space="preserve"> осуществляется 11.11.</w:t>
      </w:r>
      <w:r w:rsidRPr="00540967">
        <w:rPr>
          <w:bCs/>
          <w:sz w:val="26"/>
          <w:szCs w:val="26"/>
        </w:rPr>
        <w:t>2020</w:t>
      </w:r>
      <w:r w:rsidRPr="00540967">
        <w:rPr>
          <w:sz w:val="26"/>
          <w:szCs w:val="26"/>
        </w:rPr>
        <w:t xml:space="preserve"> в помещении проведения аукциона по адресу:</w:t>
      </w:r>
      <w:r w:rsidRPr="00540967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540967">
        <w:rPr>
          <w:sz w:val="26"/>
          <w:szCs w:val="26"/>
        </w:rPr>
        <w:t xml:space="preserve"> г</w:t>
      </w:r>
      <w:r w:rsidRPr="00540967">
        <w:rPr>
          <w:bCs/>
          <w:sz w:val="26"/>
          <w:szCs w:val="26"/>
        </w:rPr>
        <w:t>. Вышний Волочек, улица Большая Садовая, д. 85-89, 3 этаж, каб. 309</w:t>
      </w:r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jc w:val="both"/>
        <w:rPr>
          <w:b/>
          <w:bCs/>
          <w:color w:val="000000"/>
          <w:sz w:val="26"/>
          <w:szCs w:val="26"/>
        </w:rPr>
      </w:pPr>
      <w:r w:rsidRPr="00540967">
        <w:rPr>
          <w:b/>
          <w:bCs/>
          <w:color w:val="000000"/>
          <w:sz w:val="26"/>
          <w:szCs w:val="26"/>
        </w:rPr>
        <w:t>Порядок приема и рассмотрения заявок на участие в аукционе:</w:t>
      </w:r>
    </w:p>
    <w:p w:rsidR="00540967" w:rsidRPr="00540967" w:rsidRDefault="00540967" w:rsidP="00540967">
      <w:pPr>
        <w:tabs>
          <w:tab w:val="right" w:leader="dot" w:pos="4762"/>
        </w:tabs>
        <w:ind w:left="75" w:firstLine="283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540967" w:rsidRPr="00540967" w:rsidRDefault="00540967" w:rsidP="00540967">
      <w:pPr>
        <w:tabs>
          <w:tab w:val="right" w:leader="dot" w:pos="4762"/>
        </w:tabs>
        <w:ind w:left="75" w:firstLine="283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Организатором аукциона делается отметка о принятии заявки с указанием номера, даты и времени подачи документов.   </w:t>
      </w:r>
    </w:p>
    <w:p w:rsidR="00540967" w:rsidRPr="00540967" w:rsidRDefault="00540967" w:rsidP="00540967">
      <w:pPr>
        <w:tabs>
          <w:tab w:val="right" w:leader="dot" w:pos="4762"/>
        </w:tabs>
        <w:ind w:left="75" w:firstLine="283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540967" w:rsidRPr="00540967" w:rsidRDefault="00540967" w:rsidP="00540967">
      <w:pPr>
        <w:tabs>
          <w:tab w:val="right" w:leader="dot" w:pos="4762"/>
        </w:tabs>
        <w:ind w:left="75" w:firstLine="283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540967" w:rsidRPr="00540967" w:rsidRDefault="00540967" w:rsidP="00540967">
      <w:pPr>
        <w:tabs>
          <w:tab w:val="right" w:leader="dot" w:pos="4762"/>
        </w:tabs>
        <w:ind w:left="75" w:firstLine="283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540967" w:rsidRPr="00540967" w:rsidRDefault="00540967" w:rsidP="00540967">
      <w:pPr>
        <w:tabs>
          <w:tab w:val="right" w:leader="dot" w:pos="4762"/>
        </w:tabs>
        <w:ind w:left="75" w:firstLine="283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</w:t>
      </w:r>
      <w:r w:rsidRPr="00540967">
        <w:rPr>
          <w:sz w:val="26"/>
          <w:szCs w:val="26"/>
        </w:rPr>
        <w:lastRenderedPageBreak/>
        <w:t>приобрести земельный участок в собственность;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40967" w:rsidRPr="00540967" w:rsidRDefault="00540967" w:rsidP="00540967">
      <w:pPr>
        <w:tabs>
          <w:tab w:val="right" w:leader="dot" w:pos="4762"/>
        </w:tabs>
        <w:ind w:left="75"/>
        <w:jc w:val="both"/>
        <w:rPr>
          <w:b/>
          <w:bCs/>
          <w:color w:val="000000"/>
          <w:sz w:val="26"/>
          <w:szCs w:val="26"/>
        </w:rPr>
      </w:pPr>
      <w:r w:rsidRPr="00540967">
        <w:rPr>
          <w:b/>
          <w:bCs/>
          <w:color w:val="000000"/>
          <w:sz w:val="26"/>
          <w:szCs w:val="26"/>
        </w:rPr>
        <w:t>Документы, предоставляемые для участия в аукционе:</w:t>
      </w:r>
    </w:p>
    <w:p w:rsidR="00540967" w:rsidRPr="00540967" w:rsidRDefault="00540967" w:rsidP="00540967">
      <w:pPr>
        <w:widowControl/>
        <w:numPr>
          <w:ilvl w:val="0"/>
          <w:numId w:val="16"/>
        </w:numPr>
        <w:tabs>
          <w:tab w:val="num" w:pos="0"/>
        </w:tabs>
        <w:autoSpaceDE/>
        <w:autoSpaceDN/>
        <w:adjustRightInd/>
        <w:ind w:left="0" w:right="76" w:firstLine="426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Заявка на участие в аукционе по установленной в извещении форме с указанием банковских реквизитов счета для возврата задатка (приложение № 1 к извещению).</w:t>
      </w:r>
      <w:r w:rsidRPr="00540967">
        <w:rPr>
          <w:color w:val="616161"/>
          <w:sz w:val="26"/>
          <w:szCs w:val="26"/>
        </w:rPr>
        <w:t xml:space="preserve"> </w:t>
      </w:r>
      <w:r w:rsidRPr="00540967">
        <w:rPr>
          <w:sz w:val="26"/>
          <w:szCs w:val="26"/>
        </w:rPr>
        <w:t>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аукционе.</w:t>
      </w:r>
    </w:p>
    <w:p w:rsidR="00540967" w:rsidRPr="00540967" w:rsidRDefault="00540967" w:rsidP="00540967">
      <w:pPr>
        <w:ind w:left="426" w:right="76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2. Копии документов, удостоверяющих личность заявителя (для граждан).</w:t>
      </w:r>
    </w:p>
    <w:p w:rsidR="00540967" w:rsidRPr="00540967" w:rsidRDefault="00540967" w:rsidP="00540967">
      <w:pPr>
        <w:ind w:right="76" w:firstLine="426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40967" w:rsidRPr="00540967" w:rsidRDefault="00540967" w:rsidP="00540967">
      <w:pPr>
        <w:ind w:left="426" w:right="76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4. Документы, подтверждающие внесение задатка.</w:t>
      </w:r>
    </w:p>
    <w:p w:rsidR="00540967" w:rsidRPr="00540967" w:rsidRDefault="00540967" w:rsidP="00540967">
      <w:pPr>
        <w:ind w:left="75" w:right="76" w:firstLine="351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  Заявка на участие в аукционе с прилагаемыми документами подается в письменной форме. </w:t>
      </w:r>
    </w:p>
    <w:p w:rsidR="00540967" w:rsidRPr="00540967" w:rsidRDefault="00540967" w:rsidP="00540967">
      <w:pPr>
        <w:ind w:right="-143"/>
        <w:jc w:val="both"/>
        <w:rPr>
          <w:b/>
          <w:sz w:val="26"/>
          <w:szCs w:val="26"/>
        </w:rPr>
      </w:pPr>
      <w:r w:rsidRPr="00540967">
        <w:rPr>
          <w:b/>
          <w:sz w:val="26"/>
          <w:szCs w:val="26"/>
        </w:rPr>
        <w:t>Порядок перечисления задатка:</w:t>
      </w:r>
    </w:p>
    <w:p w:rsidR="00540967" w:rsidRPr="00B92274" w:rsidRDefault="00540967" w:rsidP="00540967">
      <w:pPr>
        <w:ind w:right="-143" w:firstLine="567"/>
        <w:jc w:val="both"/>
        <w:rPr>
          <w:b/>
          <w:sz w:val="26"/>
          <w:szCs w:val="26"/>
        </w:rPr>
      </w:pPr>
      <w:r w:rsidRPr="00540967">
        <w:rPr>
          <w:sz w:val="26"/>
          <w:szCs w:val="26"/>
        </w:rPr>
        <w:t xml:space="preserve">Для участия в аукционе заявителем перечисляется задаток единым платежом не позднее 06.11.2020 по следующим реквизитам: Получатель: </w:t>
      </w:r>
      <w:r w:rsidRPr="00B92274">
        <w:rPr>
          <w:b/>
          <w:sz w:val="26"/>
          <w:szCs w:val="26"/>
        </w:rPr>
        <w:t xml:space="preserve">УФК по Тверской области (Управление земельно-имущественных отношений и жилищной политики администрации Вышневолоцкого городского округа л/с 05363008130), ИНН 6908002050, КПП 690801001, р/счет  № 40302810245253004190  в ОТДЕЛЕНИЕ ТВЕРЬ Г. ТВЕРЬ, БИК 042809001, ОКТМО 28714000, УИН 0, КБК 0. </w:t>
      </w:r>
    </w:p>
    <w:p w:rsidR="00540967" w:rsidRPr="00540967" w:rsidRDefault="00540967" w:rsidP="00540967">
      <w:pPr>
        <w:ind w:right="-143" w:firstLine="567"/>
        <w:jc w:val="both"/>
        <w:rPr>
          <w:sz w:val="26"/>
          <w:szCs w:val="26"/>
        </w:rPr>
      </w:pPr>
      <w:r w:rsidRPr="00540967">
        <w:rPr>
          <w:sz w:val="26"/>
          <w:szCs w:val="26"/>
          <w:lang/>
        </w:rPr>
        <w:t>В платежном поручении в поле «Назначение платежа» необходимо указать дату проведения аукциона и номер</w:t>
      </w:r>
      <w:r w:rsidRPr="00540967">
        <w:rPr>
          <w:sz w:val="26"/>
          <w:szCs w:val="26"/>
        </w:rPr>
        <w:t xml:space="preserve"> лота</w:t>
      </w:r>
      <w:r w:rsidRPr="00540967">
        <w:rPr>
          <w:sz w:val="26"/>
          <w:szCs w:val="26"/>
          <w:lang/>
        </w:rPr>
        <w:t>.</w:t>
      </w:r>
      <w:r w:rsidRPr="00540967">
        <w:rPr>
          <w:sz w:val="26"/>
          <w:szCs w:val="26"/>
        </w:rPr>
        <w:t xml:space="preserve">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Задаток служит обеспечением исполнения обязательства победителя аукциона по оплате права на заключение договора купли-продажи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</w:t>
      </w:r>
      <w:r w:rsidRPr="00540967">
        <w:rPr>
          <w:sz w:val="26"/>
          <w:szCs w:val="26"/>
        </w:rPr>
        <w:lastRenderedPageBreak/>
        <w:t>кодекса РФ, засчитываются в счет платы за него.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540967" w:rsidRPr="00B92274" w:rsidRDefault="00540967" w:rsidP="00540967">
      <w:pPr>
        <w:tabs>
          <w:tab w:val="right" w:leader="dot" w:pos="4762"/>
        </w:tabs>
        <w:ind w:left="75"/>
        <w:jc w:val="both"/>
        <w:rPr>
          <w:b/>
          <w:color w:val="000000"/>
          <w:sz w:val="26"/>
          <w:szCs w:val="26"/>
        </w:rPr>
      </w:pPr>
      <w:r w:rsidRPr="00B92274">
        <w:rPr>
          <w:b/>
          <w:color w:val="000000"/>
          <w:sz w:val="26"/>
          <w:szCs w:val="26"/>
        </w:rPr>
        <w:t>Порядок проведения аукциона:</w:t>
      </w:r>
    </w:p>
    <w:p w:rsidR="00540967" w:rsidRPr="00540967" w:rsidRDefault="00540967" w:rsidP="00540967">
      <w:pPr>
        <w:ind w:firstLine="540"/>
        <w:jc w:val="both"/>
        <w:rPr>
          <w:bCs/>
          <w:sz w:val="26"/>
          <w:szCs w:val="26"/>
        </w:rPr>
      </w:pPr>
      <w:r w:rsidRPr="00540967">
        <w:rPr>
          <w:bCs/>
          <w:sz w:val="26"/>
          <w:szCs w:val="26"/>
        </w:rPr>
        <w:t>Аукцион проводится в следующем порядке: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а) аукцион ведет аукционист;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540967" w:rsidRPr="00540967" w:rsidRDefault="00540967" w:rsidP="00540967">
      <w:pPr>
        <w:ind w:firstLine="540"/>
        <w:jc w:val="both"/>
        <w:rPr>
          <w:bCs/>
          <w:sz w:val="26"/>
          <w:szCs w:val="26"/>
        </w:rPr>
      </w:pPr>
      <w:r w:rsidRPr="00540967">
        <w:rPr>
          <w:sz w:val="26"/>
          <w:szCs w:val="26"/>
        </w:rPr>
        <w:t xml:space="preserve">г) </w:t>
      </w:r>
      <w:r w:rsidRPr="00540967">
        <w:rPr>
          <w:bCs/>
          <w:sz w:val="26"/>
          <w:szCs w:val="26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д) после оглашения аукционистом начальной цены земельного участка и каждого значения очередной цены участники аукциона вправе заявлять свою цену земельного участка. Соответствующая заявка осуществляется участником аукциона путем поднятия билета и оглашения предлагаемой цены земельного участка. При этом размер, на который участник аукциона предлагает повысить цену земельного участка, должен быть кратен «шагу аукциона»;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е)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540967" w:rsidRPr="00540967" w:rsidRDefault="00540967" w:rsidP="00540967">
      <w:pPr>
        <w:ind w:firstLine="567"/>
        <w:jc w:val="both"/>
        <w:rPr>
          <w:color w:val="000000"/>
          <w:sz w:val="26"/>
          <w:szCs w:val="26"/>
        </w:rPr>
      </w:pPr>
      <w:r w:rsidRPr="00540967">
        <w:rPr>
          <w:sz w:val="26"/>
          <w:szCs w:val="26"/>
        </w:rPr>
        <w:t>Аукцион признаётся несостоявшимся в случае, если: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а)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540967" w:rsidRPr="00540967" w:rsidRDefault="00540967" w:rsidP="00540967">
      <w:pPr>
        <w:ind w:firstLine="540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540967" w:rsidRPr="00540967" w:rsidRDefault="00540967" w:rsidP="00540967">
      <w:pPr>
        <w:ind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40967" w:rsidRPr="00B92274" w:rsidRDefault="00540967" w:rsidP="00540967">
      <w:pPr>
        <w:ind w:firstLine="540"/>
        <w:jc w:val="both"/>
        <w:rPr>
          <w:b/>
          <w:bCs/>
          <w:sz w:val="26"/>
          <w:szCs w:val="26"/>
        </w:rPr>
      </w:pPr>
      <w:r w:rsidRPr="00B92274">
        <w:rPr>
          <w:b/>
          <w:bCs/>
          <w:sz w:val="26"/>
          <w:szCs w:val="26"/>
        </w:rPr>
        <w:t>Порядок осмотра земельного участка на местности:</w:t>
      </w:r>
    </w:p>
    <w:p w:rsidR="00540967" w:rsidRPr="00540967" w:rsidRDefault="00540967" w:rsidP="00540967">
      <w:pPr>
        <w:ind w:firstLine="540"/>
        <w:jc w:val="both"/>
        <w:rPr>
          <w:color w:val="000000"/>
          <w:sz w:val="26"/>
          <w:szCs w:val="26"/>
        </w:rPr>
      </w:pPr>
      <w:r w:rsidRPr="00540967">
        <w:rPr>
          <w:bCs/>
          <w:color w:val="000000"/>
          <w:sz w:val="26"/>
          <w:szCs w:val="26"/>
        </w:rPr>
        <w:lastRenderedPageBreak/>
        <w:t xml:space="preserve">Осмотр земельного участка </w:t>
      </w:r>
      <w:r w:rsidRPr="00540967">
        <w:rPr>
          <w:color w:val="000000"/>
          <w:sz w:val="26"/>
          <w:szCs w:val="26"/>
        </w:rPr>
        <w:t>производится заявителями бесплатно и самостоятельно.</w:t>
      </w:r>
    </w:p>
    <w:p w:rsidR="00540967" w:rsidRPr="00B92274" w:rsidRDefault="00540967" w:rsidP="00540967">
      <w:pPr>
        <w:ind w:firstLine="540"/>
        <w:jc w:val="both"/>
        <w:rPr>
          <w:b/>
          <w:color w:val="000000"/>
          <w:sz w:val="26"/>
          <w:szCs w:val="26"/>
        </w:rPr>
      </w:pPr>
      <w:r w:rsidRPr="00B92274">
        <w:rPr>
          <w:b/>
          <w:color w:val="000000"/>
          <w:sz w:val="26"/>
          <w:szCs w:val="26"/>
        </w:rPr>
        <w:t>Заключительные положения:</w:t>
      </w:r>
    </w:p>
    <w:p w:rsidR="00540967" w:rsidRPr="00540967" w:rsidRDefault="00540967" w:rsidP="00540967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Результаты аукциона оформляются протоколом о результатах аукциона, 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40967" w:rsidRPr="00540967" w:rsidRDefault="00540967" w:rsidP="00540967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участка, находящегося в неразграниченной государственной собственности, заключаемого по результатам аукциона. С проектом договора купли-продажи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www.torgi.gov.ru.</w:t>
      </w:r>
    </w:p>
    <w:p w:rsidR="00540967" w:rsidRPr="00540967" w:rsidRDefault="00540967" w:rsidP="00540967">
      <w:pPr>
        <w:jc w:val="both"/>
        <w:rPr>
          <w:color w:val="000000"/>
          <w:sz w:val="26"/>
          <w:szCs w:val="26"/>
        </w:rPr>
      </w:pPr>
      <w:r w:rsidRPr="00540967">
        <w:rPr>
          <w:sz w:val="26"/>
          <w:szCs w:val="26"/>
        </w:rPr>
        <w:t>Со сведениями, не указанными в настоящем извещении, заявители могут ознакомиться по адресу:</w:t>
      </w:r>
      <w:r w:rsidRPr="00540967">
        <w:rPr>
          <w:color w:val="000000"/>
          <w:sz w:val="26"/>
          <w:szCs w:val="26"/>
        </w:rPr>
        <w:t xml:space="preserve"> </w:t>
      </w:r>
      <w:r w:rsidRPr="00540967">
        <w:rPr>
          <w:sz w:val="26"/>
          <w:szCs w:val="26"/>
        </w:rPr>
        <w:t>Тверская область, Вышневолоцкий городской округ, г.</w:t>
      </w:r>
      <w:r w:rsidRPr="00540967">
        <w:rPr>
          <w:color w:val="000000"/>
          <w:sz w:val="26"/>
          <w:szCs w:val="26"/>
        </w:rPr>
        <w:t xml:space="preserve"> Вышний Волочек, улица Большая Садовая, д. 85-89, каб. 111, тел. (848233) 6–12-67. </w:t>
      </w: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Контактное лицо – Антонова Светлана Викторовна, тел. 8 (48233) 6-47-54.                                                                                    </w:t>
      </w:r>
      <w:r w:rsidRPr="00540967">
        <w:rPr>
          <w:color w:val="FFFFFF"/>
          <w:sz w:val="26"/>
          <w:szCs w:val="26"/>
        </w:rPr>
        <w:t xml:space="preserve"> </w:t>
      </w: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540967">
      <w:pPr>
        <w:ind w:firstLine="705"/>
        <w:jc w:val="both"/>
        <w:rPr>
          <w:sz w:val="26"/>
          <w:szCs w:val="26"/>
        </w:rPr>
      </w:pPr>
    </w:p>
    <w:p w:rsidR="00540967" w:rsidRDefault="00540967" w:rsidP="00540967">
      <w:pPr>
        <w:ind w:firstLine="705"/>
        <w:jc w:val="both"/>
        <w:rPr>
          <w:sz w:val="26"/>
          <w:szCs w:val="26"/>
        </w:rPr>
      </w:pPr>
    </w:p>
    <w:p w:rsidR="00B92274" w:rsidRDefault="00B92274" w:rsidP="00540967">
      <w:pPr>
        <w:ind w:firstLine="705"/>
        <w:jc w:val="both"/>
        <w:rPr>
          <w:sz w:val="26"/>
          <w:szCs w:val="26"/>
        </w:rPr>
      </w:pPr>
    </w:p>
    <w:p w:rsidR="00B92274" w:rsidRDefault="00B92274" w:rsidP="00540967">
      <w:pPr>
        <w:ind w:firstLine="705"/>
        <w:jc w:val="both"/>
        <w:rPr>
          <w:sz w:val="26"/>
          <w:szCs w:val="26"/>
        </w:rPr>
      </w:pPr>
    </w:p>
    <w:p w:rsidR="00B92274" w:rsidRDefault="00B92274" w:rsidP="00540967">
      <w:pPr>
        <w:ind w:firstLine="705"/>
        <w:jc w:val="both"/>
        <w:rPr>
          <w:sz w:val="26"/>
          <w:szCs w:val="26"/>
        </w:rPr>
      </w:pPr>
    </w:p>
    <w:p w:rsidR="00B92274" w:rsidRDefault="00B92274" w:rsidP="00540967">
      <w:pPr>
        <w:ind w:firstLine="705"/>
        <w:jc w:val="both"/>
        <w:rPr>
          <w:sz w:val="26"/>
          <w:szCs w:val="26"/>
        </w:rPr>
      </w:pPr>
    </w:p>
    <w:p w:rsidR="00B92274" w:rsidRPr="00540967" w:rsidRDefault="00B92274" w:rsidP="00540967">
      <w:pPr>
        <w:ind w:firstLine="705"/>
        <w:jc w:val="both"/>
        <w:rPr>
          <w:sz w:val="26"/>
          <w:szCs w:val="26"/>
        </w:rPr>
      </w:pPr>
    </w:p>
    <w:p w:rsidR="00540967" w:rsidRPr="00540967" w:rsidRDefault="00540967" w:rsidP="00B92274">
      <w:pPr>
        <w:jc w:val="right"/>
        <w:rPr>
          <w:sz w:val="26"/>
          <w:szCs w:val="26"/>
        </w:rPr>
      </w:pPr>
      <w:r w:rsidRPr="00540967">
        <w:rPr>
          <w:sz w:val="26"/>
          <w:szCs w:val="26"/>
        </w:rPr>
        <w:lastRenderedPageBreak/>
        <w:t>Приложение 1</w:t>
      </w:r>
    </w:p>
    <w:p w:rsidR="00540967" w:rsidRPr="00540967" w:rsidRDefault="00540967" w:rsidP="00B92274">
      <w:pPr>
        <w:jc w:val="right"/>
        <w:rPr>
          <w:sz w:val="26"/>
          <w:szCs w:val="26"/>
        </w:rPr>
      </w:pPr>
      <w:r w:rsidRPr="00540967">
        <w:rPr>
          <w:sz w:val="26"/>
          <w:szCs w:val="26"/>
        </w:rPr>
        <w:t xml:space="preserve"> к Извещению о проведении  11.112020</w:t>
      </w:r>
    </w:p>
    <w:p w:rsidR="00540967" w:rsidRPr="00540967" w:rsidRDefault="00540967" w:rsidP="00B92274">
      <w:pPr>
        <w:jc w:val="right"/>
        <w:rPr>
          <w:sz w:val="26"/>
          <w:szCs w:val="26"/>
        </w:rPr>
      </w:pPr>
      <w:r w:rsidRPr="00540967">
        <w:rPr>
          <w:sz w:val="26"/>
          <w:szCs w:val="26"/>
        </w:rPr>
        <w:t xml:space="preserve"> аукциона  по продаже</w:t>
      </w:r>
      <w:r w:rsidRPr="00540967">
        <w:rPr>
          <w:color w:val="000000"/>
          <w:sz w:val="26"/>
          <w:szCs w:val="26"/>
        </w:rPr>
        <w:t xml:space="preserve"> </w:t>
      </w:r>
      <w:r w:rsidRPr="00540967">
        <w:rPr>
          <w:sz w:val="26"/>
          <w:szCs w:val="26"/>
        </w:rPr>
        <w:t>земельных участков</w:t>
      </w:r>
    </w:p>
    <w:p w:rsidR="00540967" w:rsidRPr="00540967" w:rsidRDefault="00540967" w:rsidP="00B92274">
      <w:pPr>
        <w:jc w:val="center"/>
        <w:rPr>
          <w:sz w:val="26"/>
          <w:szCs w:val="26"/>
        </w:rPr>
      </w:pPr>
    </w:p>
    <w:p w:rsidR="00540967" w:rsidRPr="00540967" w:rsidRDefault="00540967" w:rsidP="00B92274">
      <w:pPr>
        <w:overflowPunct w:val="0"/>
        <w:ind w:left="284"/>
        <w:jc w:val="center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540967" w:rsidRPr="00540967" w:rsidRDefault="00540967" w:rsidP="00540967">
      <w:pPr>
        <w:overflowPunct w:val="0"/>
        <w:ind w:left="5529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pict>
          <v:rect id="_x0000_s1026" style="position:absolute;left:0;text-align:left;margin-left:2.35pt;margin-top:7.05pt;width:482.45pt;height:39pt;z-index:251658240" o:allowincell="f" strokeweight="2pt">
            <v:textbox inset="1pt,1pt,1pt,1pt">
              <w:txbxContent>
                <w:p w:rsidR="00540967" w:rsidRPr="00B92274" w:rsidRDefault="00540967" w:rsidP="00540967">
                  <w:pPr>
                    <w:rPr>
                      <w:rFonts w:ascii="NTTimes/Cyrillic" w:hAnsi="NTTimes/Cyrillic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92274">
                    <w:rPr>
                      <w:rFonts w:ascii="NTTimes/Cyrillic" w:hAnsi="NTTimes/Cyrillic"/>
                      <w:sz w:val="24"/>
                      <w:szCs w:val="24"/>
                    </w:rPr>
                    <w:t xml:space="preserve">Заявка принята полномочным представителем </w:t>
                  </w:r>
                  <w:r w:rsidRPr="00B92274">
                    <w:rPr>
                      <w:sz w:val="24"/>
                      <w:szCs w:val="24"/>
                    </w:rPr>
                    <w:t>организатора</w:t>
                  </w:r>
                  <w:r w:rsidRPr="00B92274">
                    <w:rPr>
                      <w:rFonts w:ascii="NTTimes/Cyrillic" w:hAnsi="NTTimes/Cyrillic"/>
                      <w:sz w:val="24"/>
                      <w:szCs w:val="24"/>
                    </w:rPr>
                    <w:t>__________________________</w:t>
                  </w:r>
                </w:p>
                <w:p w:rsidR="00540967" w:rsidRPr="00B92274" w:rsidRDefault="00540967" w:rsidP="00540967">
                  <w:pPr>
                    <w:rPr>
                      <w:sz w:val="24"/>
                      <w:szCs w:val="24"/>
                    </w:rPr>
                  </w:pPr>
                  <w:r w:rsidRPr="00B92274">
                    <w:rPr>
                      <w:rFonts w:ascii="NTTimes/Cyrillic" w:hAnsi="NTTimes/Cyrillic"/>
                      <w:sz w:val="24"/>
                      <w:szCs w:val="24"/>
                    </w:rPr>
                    <w:t xml:space="preserve"> «___» ______________2020 г. в _____ч.______мин. Подпись___________________________ </w:t>
                  </w:r>
                </w:p>
              </w:txbxContent>
            </v:textbox>
          </v:rect>
        </w:pict>
      </w:r>
    </w:p>
    <w:p w:rsidR="00540967" w:rsidRPr="00540967" w:rsidRDefault="00540967" w:rsidP="00540967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540967" w:rsidRPr="00540967" w:rsidRDefault="00540967" w:rsidP="00540967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B92274" w:rsidRDefault="00B92274" w:rsidP="00B92274">
      <w:pPr>
        <w:overflowPunct w:val="0"/>
        <w:jc w:val="center"/>
        <w:textAlignment w:val="baseline"/>
        <w:rPr>
          <w:sz w:val="26"/>
          <w:szCs w:val="26"/>
        </w:rPr>
      </w:pPr>
    </w:p>
    <w:p w:rsidR="00540967" w:rsidRPr="00540967" w:rsidRDefault="00540967" w:rsidP="00B92274">
      <w:pPr>
        <w:overflowPunct w:val="0"/>
        <w:jc w:val="center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ЗАЯВКА № ____</w:t>
      </w:r>
    </w:p>
    <w:p w:rsidR="00540967" w:rsidRPr="00540967" w:rsidRDefault="00540967" w:rsidP="00B92274">
      <w:pPr>
        <w:overflowPunct w:val="0"/>
        <w:jc w:val="center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НА УЧАСТИЕ В АУКЦИОНЕ ПО ПРОДАЖЕ ЗЕМЕЛЬНОГО УЧАСТКА, ГОСУДАРСТВЕННАЯ СОБСТВЕННОСТЬ НА КОТОРЫЙ НЕ РАЗГРАНИЧЕНА</w:t>
      </w:r>
    </w:p>
    <w:p w:rsidR="00540967" w:rsidRPr="00540967" w:rsidRDefault="00540967" w:rsidP="00540967">
      <w:pPr>
        <w:overflowPunct w:val="0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(заполняется претендентом или его полномочным представителем)</w:t>
      </w:r>
    </w:p>
    <w:p w:rsidR="00540967" w:rsidRPr="00540967" w:rsidRDefault="00540967" w:rsidP="00540967">
      <w:pPr>
        <w:overflowPunct w:val="0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  Претендент - физическое лицо, юридическое лицо, индивидуальный предприниматель</w:t>
      </w:r>
    </w:p>
    <w:p w:rsidR="00540967" w:rsidRPr="00B92274" w:rsidRDefault="00B92274" w:rsidP="00540967">
      <w:p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40967" w:rsidRPr="00B92274">
        <w:rPr>
          <w:sz w:val="24"/>
          <w:szCs w:val="24"/>
        </w:rPr>
        <w:t xml:space="preserve">    (нужное подчеркнуть)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ФИО / Наименование претендента  ______________</w:t>
      </w:r>
      <w:r w:rsidR="00B92274">
        <w:rPr>
          <w:sz w:val="26"/>
          <w:szCs w:val="26"/>
        </w:rPr>
        <w:t>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540967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Документ, удостоверяющий личность: </w:t>
      </w:r>
      <w:r w:rsidRPr="00540967">
        <w:rPr>
          <w:sz w:val="26"/>
          <w:szCs w:val="26"/>
          <w:u w:val="single"/>
        </w:rPr>
        <w:t xml:space="preserve">паспорт серия          №              , выдан                    </w:t>
      </w:r>
      <w:r w:rsidRPr="00540967">
        <w:rPr>
          <w:sz w:val="26"/>
          <w:szCs w:val="26"/>
        </w:rPr>
        <w:t>______________________________________________________________________</w:t>
      </w:r>
      <w:r w:rsidRPr="00540967">
        <w:rPr>
          <w:sz w:val="26"/>
          <w:szCs w:val="26"/>
          <w:u w:val="single"/>
        </w:rPr>
        <w:t xml:space="preserve">        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дата рождения___________ телефон _____________________________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место регистрации ____________________________________________  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место проживания ____________________________________________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  <w:u w:val="single"/>
        </w:rPr>
        <w:t>для индивидуальных предпринимателей:</w:t>
      </w:r>
    </w:p>
    <w:p w:rsidR="00540967" w:rsidRPr="00540967" w:rsidRDefault="00B92274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 _______________________</w:t>
      </w:r>
      <w:r w:rsidR="00540967" w:rsidRPr="00540967">
        <w:rPr>
          <w:sz w:val="26"/>
          <w:szCs w:val="26"/>
        </w:rPr>
        <w:t xml:space="preserve"> ОГРН ________</w:t>
      </w:r>
      <w:r>
        <w:rPr>
          <w:sz w:val="26"/>
          <w:szCs w:val="26"/>
        </w:rPr>
        <w:t>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540967">
        <w:rPr>
          <w:sz w:val="26"/>
          <w:szCs w:val="26"/>
        </w:rPr>
        <w:t>Свидетельство__________________________________________________________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540967">
        <w:rPr>
          <w:sz w:val="26"/>
          <w:szCs w:val="26"/>
          <w:u w:val="single"/>
        </w:rPr>
        <w:t>для юридических лиц: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</w:t>
      </w:r>
      <w:r w:rsidR="00B92274">
        <w:rPr>
          <w:sz w:val="26"/>
          <w:szCs w:val="26"/>
        </w:rPr>
        <w:t>_________________________</w:t>
      </w:r>
      <w:r w:rsidRPr="00540967">
        <w:rPr>
          <w:sz w:val="26"/>
          <w:szCs w:val="26"/>
        </w:rPr>
        <w:t xml:space="preserve"> (наименование, номер, дата регистрации, орган, осуществивший регистрацию)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______________________________________________</w:t>
      </w:r>
      <w:r w:rsidR="00B92274">
        <w:rPr>
          <w:sz w:val="26"/>
          <w:szCs w:val="26"/>
        </w:rPr>
        <w:t>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Свидетельство о внесении в Единый государственны</w:t>
      </w:r>
      <w:r w:rsidR="00B92274">
        <w:rPr>
          <w:sz w:val="26"/>
          <w:szCs w:val="26"/>
        </w:rPr>
        <w:t>й реестр от ______________</w:t>
      </w:r>
      <w:r w:rsidRPr="00540967">
        <w:rPr>
          <w:sz w:val="26"/>
          <w:szCs w:val="26"/>
        </w:rPr>
        <w:t>г.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Основной государственный регистрационный но</w:t>
      </w:r>
      <w:r w:rsidR="00B92274">
        <w:rPr>
          <w:sz w:val="26"/>
          <w:szCs w:val="26"/>
        </w:rPr>
        <w:t>мер 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Государственная регистрация изменений, внесенных </w:t>
      </w:r>
      <w:r w:rsidR="00B92274">
        <w:rPr>
          <w:sz w:val="26"/>
          <w:szCs w:val="26"/>
        </w:rPr>
        <w:t xml:space="preserve">в учредительные документы 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______________________________________________</w:t>
      </w:r>
      <w:r w:rsidR="00B92274">
        <w:rPr>
          <w:sz w:val="26"/>
          <w:szCs w:val="26"/>
        </w:rPr>
        <w:t>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540967">
        <w:rPr>
          <w:sz w:val="26"/>
          <w:szCs w:val="26"/>
        </w:rPr>
        <w:t>Должность, ФИО руководителя___________________________________________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Юридический адрес____________________________</w:t>
      </w:r>
      <w:r w:rsidR="00B92274">
        <w:rPr>
          <w:sz w:val="26"/>
          <w:szCs w:val="26"/>
        </w:rPr>
        <w:t>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Фактический адрес_____________________________</w:t>
      </w:r>
      <w:r w:rsidR="00B92274">
        <w:rPr>
          <w:sz w:val="26"/>
          <w:szCs w:val="26"/>
        </w:rPr>
        <w:t>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ИНН</w:t>
      </w:r>
      <w:r w:rsidR="00B92274">
        <w:rPr>
          <w:sz w:val="26"/>
          <w:szCs w:val="26"/>
        </w:rPr>
        <w:t>_____________________________</w:t>
      </w:r>
      <w:r w:rsidRPr="00540967">
        <w:rPr>
          <w:sz w:val="26"/>
          <w:szCs w:val="26"/>
        </w:rPr>
        <w:t xml:space="preserve"> КПП ___</w:t>
      </w:r>
      <w:r w:rsidR="00B92274">
        <w:rPr>
          <w:sz w:val="26"/>
          <w:szCs w:val="26"/>
        </w:rPr>
        <w:t>_____________________________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Телефон _</w:t>
      </w:r>
      <w:r w:rsidR="00B92274">
        <w:rPr>
          <w:sz w:val="26"/>
          <w:szCs w:val="26"/>
        </w:rPr>
        <w:t>____________________________</w:t>
      </w:r>
      <w:r w:rsidRPr="00540967">
        <w:rPr>
          <w:sz w:val="26"/>
          <w:szCs w:val="26"/>
        </w:rPr>
        <w:t xml:space="preserve"> Факс </w:t>
      </w:r>
      <w:r w:rsidR="00B92274">
        <w:rPr>
          <w:sz w:val="26"/>
          <w:szCs w:val="26"/>
        </w:rPr>
        <w:t>____________________________</w:t>
      </w:r>
    </w:p>
    <w:p w:rsidR="00540967" w:rsidRPr="00540967" w:rsidRDefault="00540967" w:rsidP="00B92274">
      <w:pPr>
        <w:overflowPunct w:val="0"/>
        <w:jc w:val="both"/>
        <w:textAlignment w:val="baseline"/>
        <w:rPr>
          <w:sz w:val="26"/>
          <w:szCs w:val="26"/>
        </w:rPr>
      </w:pP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Банковские реквизиты претендента (реквизиты для возврата задатка - для физических лиц):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расчетный  счет №______________________________</w:t>
      </w:r>
      <w:r w:rsidR="00B92274">
        <w:rPr>
          <w:sz w:val="26"/>
          <w:szCs w:val="26"/>
        </w:rPr>
        <w:t>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лицевой счет №________________________________</w:t>
      </w:r>
      <w:r w:rsidR="00B92274">
        <w:rPr>
          <w:sz w:val="26"/>
          <w:szCs w:val="26"/>
        </w:rPr>
        <w:t>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________________________________________</w:t>
      </w:r>
      <w:r w:rsidR="00B92274">
        <w:rPr>
          <w:sz w:val="26"/>
          <w:szCs w:val="26"/>
        </w:rPr>
        <w:t>______________________________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корр. счет № ________</w:t>
      </w:r>
      <w:r w:rsidR="00B92274">
        <w:rPr>
          <w:sz w:val="26"/>
          <w:szCs w:val="26"/>
        </w:rPr>
        <w:t>______________________________ БИК 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ИН</w:t>
      </w:r>
      <w:r w:rsidR="00B92274">
        <w:rPr>
          <w:sz w:val="26"/>
          <w:szCs w:val="26"/>
        </w:rPr>
        <w:t>Н банка _____________________</w:t>
      </w:r>
      <w:r w:rsidRPr="00540967">
        <w:rPr>
          <w:sz w:val="26"/>
          <w:szCs w:val="26"/>
        </w:rPr>
        <w:t xml:space="preserve"> КПП банка  _</w:t>
      </w:r>
      <w:r w:rsidR="00B92274">
        <w:rPr>
          <w:sz w:val="26"/>
          <w:szCs w:val="26"/>
        </w:rPr>
        <w:t>___________________________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Представитель претендента ______________________</w:t>
      </w:r>
      <w:r w:rsidR="00B92274">
        <w:rPr>
          <w:sz w:val="26"/>
          <w:szCs w:val="26"/>
        </w:rPr>
        <w:t>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Действует на основан</w:t>
      </w:r>
      <w:r w:rsidR="00B92274">
        <w:rPr>
          <w:sz w:val="26"/>
          <w:szCs w:val="26"/>
        </w:rPr>
        <w:t>ии доверенности № ____________  серия ________________</w:t>
      </w:r>
      <w:r w:rsidRPr="00540967">
        <w:rPr>
          <w:sz w:val="26"/>
          <w:szCs w:val="26"/>
        </w:rPr>
        <w:t>,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удостоверенной «____» _______________ 20__г.  __</w:t>
      </w:r>
      <w:r w:rsidR="00B92274">
        <w:rPr>
          <w:sz w:val="26"/>
          <w:szCs w:val="26"/>
        </w:rPr>
        <w:t>__________________________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                                                                                                                      (кем)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Документ, удостоверяющий личность доверенного л</w:t>
      </w:r>
      <w:r w:rsidR="00B92274">
        <w:rPr>
          <w:sz w:val="26"/>
          <w:szCs w:val="26"/>
        </w:rPr>
        <w:t>ица 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_____________________________________________</w:t>
      </w:r>
      <w:r w:rsidR="00B92274">
        <w:rPr>
          <w:sz w:val="26"/>
          <w:szCs w:val="26"/>
        </w:rPr>
        <w:t>_________________________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______________________________________________</w:t>
      </w:r>
      <w:r w:rsidR="00B92274">
        <w:rPr>
          <w:sz w:val="26"/>
          <w:szCs w:val="26"/>
        </w:rPr>
        <w:t>________________________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                                (наименование документа, серия, номер, дата, кем выдан) </w:t>
      </w:r>
    </w:p>
    <w:p w:rsidR="00540967" w:rsidRPr="00540967" w:rsidRDefault="00540967" w:rsidP="00540967">
      <w:pPr>
        <w:overflowPunct w:val="0"/>
        <w:jc w:val="both"/>
        <w:textAlignment w:val="baseline"/>
        <w:rPr>
          <w:color w:val="000000"/>
          <w:sz w:val="26"/>
          <w:szCs w:val="26"/>
        </w:rPr>
      </w:pPr>
    </w:p>
    <w:p w:rsidR="00540967" w:rsidRPr="00540967" w:rsidRDefault="00540967" w:rsidP="00540967">
      <w:pPr>
        <w:ind w:firstLine="709"/>
        <w:jc w:val="both"/>
        <w:rPr>
          <w:sz w:val="26"/>
          <w:szCs w:val="26"/>
        </w:rPr>
      </w:pPr>
      <w:r w:rsidRPr="00540967">
        <w:rPr>
          <w:sz w:val="26"/>
          <w:szCs w:val="26"/>
        </w:rPr>
        <w:t>Претендент принял решение об участии в аукционе по продаже земельного участка из земель населенных пунктов, государственная собственность на которые не разграничена, вид разрешенного использования: __________</w:t>
      </w:r>
      <w:r w:rsidR="00B92274">
        <w:rPr>
          <w:sz w:val="26"/>
          <w:szCs w:val="26"/>
        </w:rPr>
        <w:t>_______________</w:t>
      </w:r>
      <w:r w:rsidRPr="00540967">
        <w:rPr>
          <w:sz w:val="26"/>
          <w:szCs w:val="26"/>
        </w:rPr>
        <w:t>, площадью ______ кв.м.,  кадастровый  номер  69:06:__________:____,  расположенного по  адресу: Тверская область, _____________________</w:t>
      </w:r>
      <w:r w:rsidR="00B92274">
        <w:rPr>
          <w:sz w:val="26"/>
          <w:szCs w:val="26"/>
        </w:rPr>
        <w:t>__________</w:t>
      </w:r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ind w:firstLine="720"/>
        <w:jc w:val="both"/>
        <w:rPr>
          <w:color w:val="000000"/>
          <w:sz w:val="26"/>
          <w:szCs w:val="26"/>
        </w:rPr>
      </w:pPr>
      <w:r w:rsidRPr="00540967">
        <w:rPr>
          <w:color w:val="000000"/>
          <w:sz w:val="26"/>
          <w:szCs w:val="26"/>
        </w:rPr>
        <w:t>С  состоянием  земельного участка и  технической  документацией  к  нему   ознакомлен__: ______________________________</w:t>
      </w:r>
      <w:r w:rsidR="00B92274">
        <w:rPr>
          <w:color w:val="000000"/>
          <w:sz w:val="26"/>
          <w:szCs w:val="26"/>
        </w:rPr>
        <w:t>_________________________</w:t>
      </w:r>
    </w:p>
    <w:p w:rsidR="00540967" w:rsidRPr="00540967" w:rsidRDefault="00540967" w:rsidP="00540967">
      <w:pPr>
        <w:overflowPunct w:val="0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(подпись и расшифровка)</w:t>
      </w:r>
    </w:p>
    <w:p w:rsidR="00540967" w:rsidRPr="00540967" w:rsidRDefault="00540967" w:rsidP="00540967">
      <w:pPr>
        <w:overflowPunct w:val="0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ab/>
      </w:r>
    </w:p>
    <w:p w:rsidR="00540967" w:rsidRPr="00B92274" w:rsidRDefault="00540967" w:rsidP="00540967">
      <w:pPr>
        <w:overflowPunct w:val="0"/>
        <w:jc w:val="both"/>
        <w:textAlignment w:val="baseline"/>
        <w:rPr>
          <w:b/>
          <w:sz w:val="26"/>
          <w:szCs w:val="26"/>
        </w:rPr>
      </w:pPr>
      <w:r w:rsidRPr="00B92274">
        <w:rPr>
          <w:b/>
          <w:sz w:val="26"/>
          <w:szCs w:val="26"/>
        </w:rPr>
        <w:t>Обязанности заявителя:</w:t>
      </w:r>
    </w:p>
    <w:p w:rsidR="00540967" w:rsidRPr="00540967" w:rsidRDefault="00540967" w:rsidP="00540967">
      <w:pPr>
        <w:tabs>
          <w:tab w:val="right" w:leader="dot" w:pos="4762"/>
        </w:tabs>
        <w:jc w:val="both"/>
        <w:rPr>
          <w:color w:val="000000"/>
          <w:sz w:val="26"/>
          <w:szCs w:val="26"/>
        </w:rPr>
      </w:pPr>
      <w:r w:rsidRPr="00540967">
        <w:rPr>
          <w:color w:val="000000"/>
          <w:sz w:val="26"/>
          <w:szCs w:val="26"/>
        </w:rPr>
        <w:t>1. Соблюдать условия аукциона, содержащиеся в Извещении о проведении аукциона по продаже земельных участков, опубликованном в газете «Вышневолоцкая правда», а также порядок проведения аукциона, установленный Земельным кодексом Российской Федерации.</w:t>
      </w:r>
    </w:p>
    <w:p w:rsidR="00540967" w:rsidRPr="00540967" w:rsidRDefault="00540967" w:rsidP="00540967">
      <w:pPr>
        <w:jc w:val="both"/>
        <w:rPr>
          <w:sz w:val="26"/>
          <w:szCs w:val="26"/>
        </w:rPr>
      </w:pPr>
      <w:r w:rsidRPr="00540967">
        <w:rPr>
          <w:sz w:val="26"/>
          <w:szCs w:val="26"/>
        </w:rPr>
        <w:t xml:space="preserve">2. В случае признания победителем аукциона, принимаем на себя обязательства: </w:t>
      </w:r>
    </w:p>
    <w:p w:rsidR="00540967" w:rsidRPr="00540967" w:rsidRDefault="00540967" w:rsidP="00540967">
      <w:pPr>
        <w:widowControl/>
        <w:numPr>
          <w:ilvl w:val="0"/>
          <w:numId w:val="17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подписать протокол о результатах аукциона,</w:t>
      </w:r>
    </w:p>
    <w:p w:rsidR="00540967" w:rsidRPr="00540967" w:rsidRDefault="00540967" w:rsidP="00540967">
      <w:pPr>
        <w:widowControl/>
        <w:numPr>
          <w:ilvl w:val="0"/>
          <w:numId w:val="17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заключить с </w:t>
      </w:r>
      <w:r w:rsidRPr="00540967">
        <w:rPr>
          <w:color w:val="000000"/>
          <w:sz w:val="26"/>
          <w:szCs w:val="26"/>
        </w:rPr>
        <w:t>Администрацией Вышневолоцкого городского округа</w:t>
      </w:r>
      <w:r w:rsidRPr="00540967">
        <w:rPr>
          <w:sz w:val="26"/>
          <w:szCs w:val="26"/>
        </w:rPr>
        <w:t xml:space="preserve"> договор купли-продажи земельного участка, в срок, установленный Земельным кодексом РФ. </w:t>
      </w:r>
    </w:p>
    <w:p w:rsidR="00540967" w:rsidRPr="00540967" w:rsidRDefault="00540967" w:rsidP="00540967">
      <w:pPr>
        <w:overflowPunct w:val="0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3. В случае признания нас (меня) победителем аукциона и нашего (моего) отказа от заключения договора купли-продажи мы (я) согласен___ с тем, что сумма внесенного нами (мной) задатка возврату не подлежит.</w:t>
      </w:r>
    </w:p>
    <w:p w:rsidR="00540967" w:rsidRPr="00B92274" w:rsidRDefault="00540967" w:rsidP="00540967">
      <w:pPr>
        <w:overflowPunct w:val="0"/>
        <w:jc w:val="both"/>
        <w:textAlignment w:val="baseline"/>
        <w:rPr>
          <w:b/>
          <w:sz w:val="26"/>
          <w:szCs w:val="26"/>
        </w:rPr>
      </w:pPr>
    </w:p>
    <w:p w:rsidR="00540967" w:rsidRPr="00B92274" w:rsidRDefault="00540967" w:rsidP="00540967">
      <w:pPr>
        <w:overflowPunct w:val="0"/>
        <w:jc w:val="both"/>
        <w:textAlignment w:val="baseline"/>
        <w:rPr>
          <w:b/>
          <w:sz w:val="26"/>
          <w:szCs w:val="26"/>
        </w:rPr>
      </w:pPr>
      <w:r w:rsidRPr="00B92274">
        <w:rPr>
          <w:b/>
          <w:sz w:val="26"/>
          <w:szCs w:val="26"/>
        </w:rPr>
        <w:t>Приложение согласно описи.</w:t>
      </w:r>
    </w:p>
    <w:p w:rsidR="00540967" w:rsidRPr="00540967" w:rsidRDefault="00540967" w:rsidP="00540967">
      <w:pPr>
        <w:overflowPunct w:val="0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ab/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>Подпись претендента (его полномочного представител</w:t>
      </w:r>
      <w:r w:rsidR="00B92274">
        <w:rPr>
          <w:sz w:val="26"/>
          <w:szCs w:val="26"/>
        </w:rPr>
        <w:t>я)________ _____________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        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Дата </w:t>
      </w:r>
      <w:r w:rsidRPr="00540967">
        <w:rPr>
          <w:sz w:val="26"/>
          <w:szCs w:val="26"/>
          <w:u w:val="single"/>
        </w:rPr>
        <w:t>«           »                      2020 г</w:t>
      </w:r>
      <w:r w:rsidRPr="00540967">
        <w:rPr>
          <w:sz w:val="26"/>
          <w:szCs w:val="26"/>
        </w:rPr>
        <w:t>.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                                                                                       </w:t>
      </w:r>
    </w:p>
    <w:p w:rsidR="00540967" w:rsidRPr="00540967" w:rsidRDefault="00540967" w:rsidP="00540967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540967">
        <w:rPr>
          <w:sz w:val="26"/>
          <w:szCs w:val="26"/>
        </w:rPr>
        <w:t xml:space="preserve">  М.П.</w:t>
      </w:r>
    </w:p>
    <w:p w:rsidR="00623F48" w:rsidRDefault="00623F48" w:rsidP="00540967">
      <w:pPr>
        <w:pStyle w:val="af"/>
        <w:rPr>
          <w:sz w:val="28"/>
          <w:szCs w:val="28"/>
        </w:rPr>
      </w:pPr>
    </w:p>
    <w:sectPr w:rsidR="00623F48" w:rsidSect="00C343EA">
      <w:headerReference w:type="default" r:id="rId16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03" w:rsidRDefault="00BF1C03" w:rsidP="008B40DE">
      <w:r>
        <w:separator/>
      </w:r>
    </w:p>
  </w:endnote>
  <w:endnote w:type="continuationSeparator" w:id="1">
    <w:p w:rsidR="00BF1C03" w:rsidRDefault="00BF1C03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03" w:rsidRDefault="00BF1C03" w:rsidP="008B40DE">
      <w:r>
        <w:separator/>
      </w:r>
    </w:p>
  </w:footnote>
  <w:footnote w:type="continuationSeparator" w:id="1">
    <w:p w:rsidR="00BF1C03" w:rsidRDefault="00BF1C03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1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3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335D"/>
    <w:rsid w:val="0000541E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C67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12E4"/>
    <w:rsid w:val="00103D69"/>
    <w:rsid w:val="00104EAA"/>
    <w:rsid w:val="001054C5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5941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27E5D"/>
    <w:rsid w:val="00230939"/>
    <w:rsid w:val="002311A9"/>
    <w:rsid w:val="00231515"/>
    <w:rsid w:val="00231E69"/>
    <w:rsid w:val="002333EB"/>
    <w:rsid w:val="00233747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4757B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5EF2"/>
    <w:rsid w:val="002D7B69"/>
    <w:rsid w:val="002E1FB8"/>
    <w:rsid w:val="002E2549"/>
    <w:rsid w:val="002E30FF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6226"/>
    <w:rsid w:val="00416348"/>
    <w:rsid w:val="00417398"/>
    <w:rsid w:val="0041799F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57D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43D2"/>
    <w:rsid w:val="00454F01"/>
    <w:rsid w:val="00455F48"/>
    <w:rsid w:val="00456F42"/>
    <w:rsid w:val="004579F3"/>
    <w:rsid w:val="004602BA"/>
    <w:rsid w:val="00460AB1"/>
    <w:rsid w:val="00462117"/>
    <w:rsid w:val="00462267"/>
    <w:rsid w:val="00462CC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7F4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0967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1C9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A18C1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3F48"/>
    <w:rsid w:val="00624C2C"/>
    <w:rsid w:val="00630D9F"/>
    <w:rsid w:val="0063149E"/>
    <w:rsid w:val="006315B5"/>
    <w:rsid w:val="00631BE1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6016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4B6C"/>
    <w:rsid w:val="00774BE5"/>
    <w:rsid w:val="007764A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4160"/>
    <w:rsid w:val="007D490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21CD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D77BD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59A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2274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C03"/>
    <w:rsid w:val="00BF1FA5"/>
    <w:rsid w:val="00BF2923"/>
    <w:rsid w:val="00BF3339"/>
    <w:rsid w:val="00BF35AC"/>
    <w:rsid w:val="00BF5910"/>
    <w:rsid w:val="00BF5B77"/>
    <w:rsid w:val="00BF7AD5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020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0A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532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3E9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0A6"/>
    <w:rsid w:val="00DB528F"/>
    <w:rsid w:val="00DB73AD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6DD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CE"/>
    <w:rsid w:val="00EA3C18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41A1"/>
    <w:rsid w:val="00EC780F"/>
    <w:rsid w:val="00ED0A6C"/>
    <w:rsid w:val="00ED17FC"/>
    <w:rsid w:val="00ED1B85"/>
    <w:rsid w:val="00ED290E"/>
    <w:rsid w:val="00ED4621"/>
    <w:rsid w:val="00ED63F9"/>
    <w:rsid w:val="00ED6C5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4B7E"/>
    <w:rsid w:val="00F35637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87BC8"/>
    <w:rsid w:val="00F90613"/>
    <w:rsid w:val="00F920CD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A5AF1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ivv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ivv@mail.ru" TargetMode="External"/><Relationship Id="rId10" Type="http://schemas.openxmlformats.org/officeDocument/2006/relationships/hyperlink" Target="http://ivo.garant.ru/document?id=890941&amp;sub=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B8C-26C6-42D9-AFD2-E95C25A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2020-09-30T08:04:00Z</cp:lastPrinted>
  <dcterms:created xsi:type="dcterms:W3CDTF">2020-10-06T05:22:00Z</dcterms:created>
  <dcterms:modified xsi:type="dcterms:W3CDTF">2020-10-06T05:41:00Z</dcterms:modified>
</cp:coreProperties>
</file>